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94" w:rsidRDefault="00587694">
      <w:pPr>
        <w:pStyle w:val="ConsPlusNormal"/>
        <w:jc w:val="both"/>
        <w:outlineLvl w:val="0"/>
      </w:pPr>
    </w:p>
    <w:p w:rsidR="00587694" w:rsidRDefault="00587694">
      <w:pPr>
        <w:pStyle w:val="ConsPlusTitle"/>
        <w:jc w:val="center"/>
        <w:outlineLvl w:val="0"/>
      </w:pPr>
      <w:r>
        <w:t>МИНИСТЕРСТВО СЕЛЬСКОГО ХОЗЯЙСТВА И ПРОДОВОЛЬСТВИЯ</w:t>
      </w:r>
    </w:p>
    <w:p w:rsidR="00587694" w:rsidRDefault="00587694">
      <w:pPr>
        <w:pStyle w:val="ConsPlusTitle"/>
        <w:jc w:val="center"/>
      </w:pPr>
      <w:r>
        <w:t>КИРОВСКОЙ ОБЛАСТИ</w:t>
      </w:r>
    </w:p>
    <w:p w:rsidR="00587694" w:rsidRDefault="00587694">
      <w:pPr>
        <w:pStyle w:val="ConsPlusTitle"/>
        <w:jc w:val="center"/>
      </w:pPr>
    </w:p>
    <w:p w:rsidR="00587694" w:rsidRDefault="00587694">
      <w:pPr>
        <w:pStyle w:val="ConsPlusTitle"/>
        <w:jc w:val="center"/>
      </w:pPr>
      <w:r>
        <w:t>РАСПОРЯЖЕНИЕ</w:t>
      </w:r>
    </w:p>
    <w:p w:rsidR="00587694" w:rsidRDefault="00587694">
      <w:pPr>
        <w:pStyle w:val="ConsPlusTitle"/>
        <w:jc w:val="center"/>
      </w:pPr>
      <w:r>
        <w:t>от 5 мая 2017 г. N 34</w:t>
      </w:r>
    </w:p>
    <w:p w:rsidR="00587694" w:rsidRDefault="00587694">
      <w:pPr>
        <w:pStyle w:val="ConsPlusTitle"/>
        <w:jc w:val="center"/>
      </w:pPr>
    </w:p>
    <w:p w:rsidR="00587694" w:rsidRDefault="00587694">
      <w:pPr>
        <w:pStyle w:val="ConsPlusTitle"/>
        <w:jc w:val="center"/>
      </w:pPr>
      <w:r>
        <w:t>О ПРЕДСТАВЛЕНИИ И РАССМОТРЕНИИ ДОКУМЕНТОВ ДЛЯ ПРЕДОСТАВЛЕНИЯ</w:t>
      </w:r>
    </w:p>
    <w:p w:rsidR="00587694" w:rsidRDefault="00587694">
      <w:pPr>
        <w:pStyle w:val="ConsPlusTitle"/>
        <w:jc w:val="center"/>
      </w:pPr>
      <w:r>
        <w:t>ИЗ ОБЛАСТНОГО БЮДЖЕТА ГРАНТОВ НА РАЗВИТИЕ СЕМЕЙНЫХ</w:t>
      </w:r>
    </w:p>
    <w:p w:rsidR="00587694" w:rsidRDefault="00587694">
      <w:pPr>
        <w:pStyle w:val="ConsPlusTitle"/>
        <w:jc w:val="center"/>
      </w:pPr>
      <w:r>
        <w:t>ЖИВОТНОВОДЧЕСКИХ ФЕРМ И НА ПОДДЕРЖКУ НАЧИНАЮЩИХ ФЕРМЕРОВ</w:t>
      </w:r>
    </w:p>
    <w:p w:rsidR="00587694" w:rsidRDefault="0058769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8769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87694" w:rsidRDefault="005876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7694" w:rsidRDefault="0058769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министерства сельского хозяйства и продовольствия</w:t>
            </w:r>
            <w:proofErr w:type="gramEnd"/>
          </w:p>
          <w:p w:rsidR="00587694" w:rsidRDefault="00587694">
            <w:pPr>
              <w:pStyle w:val="ConsPlusNormal"/>
              <w:jc w:val="center"/>
            </w:pPr>
            <w:r>
              <w:rPr>
                <w:color w:val="392C69"/>
              </w:rPr>
              <w:t xml:space="preserve">Кировской области от 14.06.2017 </w:t>
            </w:r>
            <w:hyperlink r:id="rId4" w:history="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 xml:space="preserve">, от 19.09.2017 </w:t>
            </w:r>
            <w:hyperlink r:id="rId5" w:history="1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>,</w:t>
            </w:r>
          </w:p>
          <w:p w:rsidR="00587694" w:rsidRDefault="005876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23.03.2018 </w:t>
            </w:r>
            <w:hyperlink r:id="rId6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28.05.2019 </w:t>
            </w:r>
            <w:hyperlink r:id="rId7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ind w:firstLine="540"/>
        <w:jc w:val="both"/>
      </w:pPr>
      <w:proofErr w:type="gramStart"/>
      <w:r>
        <w:t xml:space="preserve">В целях реализации государственной </w:t>
      </w:r>
      <w:hyperlink r:id="rId8" w:history="1">
        <w:r>
          <w:rPr>
            <w:color w:val="0000FF"/>
          </w:rPr>
          <w:t>программы</w:t>
        </w:r>
      </w:hyperlink>
      <w:r>
        <w:t xml:space="preserve"> Кировской области "Развитие агропромышленного комплекса" на 2013 - 2025 годы, утвержденной постановлением Правительства Кировской области от 10.12.2012 N 185/735 "О государственной программе Кировской области "Развитие агропромышленного комплекса" на 2013 - 2025 годы", и во исполнение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10.03.2017 N 52/147 "О предоставлении крестьянским (фермерским) хозяйствам грантов из областного бюджета на развитие семейных</w:t>
      </w:r>
      <w:proofErr w:type="gramEnd"/>
      <w:r>
        <w:t xml:space="preserve"> животноводческих ферм и на поддержку начинающих фермеров":</w:t>
      </w:r>
    </w:p>
    <w:p w:rsidR="00587694" w:rsidRDefault="00587694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28.05.2019 N 49)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0" w:history="1">
        <w:r>
          <w:rPr>
            <w:color w:val="0000FF"/>
          </w:rPr>
          <w:t>Регламент</w:t>
        </w:r>
      </w:hyperlink>
      <w:r>
        <w:t xml:space="preserve"> представления и рассмотрения документов для предоставления из областного бюджета грантов крестьянским (фермерским) хозяйствам на развитие семейных животноводческих ферм согласно приложению N 1.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21" w:history="1">
        <w:r>
          <w:rPr>
            <w:color w:val="0000FF"/>
          </w:rPr>
          <w:t>Регламент</w:t>
        </w:r>
      </w:hyperlink>
      <w:r>
        <w:t xml:space="preserve"> представления и рассмотрения документов для предоставления из областного бюджета грантов на поддержку начинающих фермеров согласно приложению N 2.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596" w:history="1">
        <w:r>
          <w:rPr>
            <w:color w:val="0000FF"/>
          </w:rPr>
          <w:t>Порядок</w:t>
        </w:r>
      </w:hyperlink>
      <w:r>
        <w:t xml:space="preserve"> представления и рассмотрения документов, подтверждающих соблюдение победителями конкурсов по отбору крестьянских (фермерских) хозяй</w:t>
      </w:r>
      <w:proofErr w:type="gramStart"/>
      <w:r>
        <w:t>ств дл</w:t>
      </w:r>
      <w:proofErr w:type="gramEnd"/>
      <w:r>
        <w:t>я предоставления грантов из областного бюджета на развитие семейных животноводческих ферм обязательств, взятых на себя в соответствии с бизнес-планом, согласно приложению N 3.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778" w:history="1">
        <w:r>
          <w:rPr>
            <w:color w:val="0000FF"/>
          </w:rPr>
          <w:t>Порядок</w:t>
        </w:r>
      </w:hyperlink>
      <w:r>
        <w:t xml:space="preserve"> представления и рассмотрения документов, подтверждающих соблюдение победителями конкурсов по отбору крестьянских (фермерских) хозяй</w:t>
      </w:r>
      <w:proofErr w:type="gramStart"/>
      <w:r>
        <w:t>ств дл</w:t>
      </w:r>
      <w:proofErr w:type="gramEnd"/>
      <w:r>
        <w:t>я предоставления грантов из областного бюджета на поддержку начинающих фермеров обязательств, взятых на себя в соответствии с бизнес-планом, согласно приложению N 4.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5. Исключен. - </w:t>
      </w:r>
      <w:hyperlink r:id="rId11" w:history="1">
        <w:r>
          <w:rPr>
            <w:color w:val="0000FF"/>
          </w:rPr>
          <w:t>Распоряжение</w:t>
        </w:r>
      </w:hyperlink>
      <w:r>
        <w:t xml:space="preserve"> министерства сельского хозяйства и продовольствия Кировской области от 23.03.2018 N 28.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6. Исключен. - </w:t>
      </w:r>
      <w:hyperlink r:id="rId12" w:history="1">
        <w:r>
          <w:rPr>
            <w:color w:val="0000FF"/>
          </w:rPr>
          <w:t>Распоряжение</w:t>
        </w:r>
      </w:hyperlink>
      <w:r>
        <w:t xml:space="preserve"> министерства сельского хозяйства и продовольствия Кировской области от 14.06.2017 N 45.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7. Исключен. - </w:t>
      </w:r>
      <w:hyperlink r:id="rId13" w:history="1">
        <w:r>
          <w:rPr>
            <w:color w:val="0000FF"/>
          </w:rPr>
          <w:t>Распоряжение</w:t>
        </w:r>
      </w:hyperlink>
      <w:r>
        <w:t xml:space="preserve"> министерства сельского хозяйства и продовольствия Кировской области от 23.03.2018 N 28.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на заместителя министра сельского хозяйства и продовольствия Кировской области Головкову И.В.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lastRenderedPageBreak/>
        <w:t>9. Признать утратившими силу распоряжения департамента сельского хозяйства и продовольствия Кировской области: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9.1. От 10.06.2014 </w:t>
      </w:r>
      <w:hyperlink r:id="rId14" w:history="1">
        <w:r>
          <w:rPr>
            <w:color w:val="0000FF"/>
          </w:rPr>
          <w:t>N 44</w:t>
        </w:r>
      </w:hyperlink>
      <w:r>
        <w:t xml:space="preserve"> "О представлении и рассмотрении документов для предоставления из областного бюджета грантов на развитие семейных животноводческих ферм, грантов на создание и развитие крестьянских (фермерских) хозяйств и единовременной помощи на бытовое обустройство начинающих фермеров".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9.2. От 17.04.2015 </w:t>
      </w:r>
      <w:hyperlink r:id="rId15" w:history="1">
        <w:r>
          <w:rPr>
            <w:color w:val="0000FF"/>
          </w:rPr>
          <w:t>N 24</w:t>
        </w:r>
      </w:hyperlink>
      <w:r>
        <w:t xml:space="preserve"> "О внесении изменений в распоряжение департамента от 10.06.2014 N 44".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10. Настоящее распоряжение вступает в силу через десять дней со дня его официального опубликования.</w:t>
      </w: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right"/>
      </w:pPr>
      <w:r>
        <w:t>И.о. заместителя Председателя</w:t>
      </w:r>
    </w:p>
    <w:p w:rsidR="00587694" w:rsidRDefault="00587694">
      <w:pPr>
        <w:pStyle w:val="ConsPlusNormal"/>
        <w:jc w:val="right"/>
      </w:pPr>
      <w:r>
        <w:t>Правительства области,</w:t>
      </w:r>
    </w:p>
    <w:p w:rsidR="00587694" w:rsidRDefault="00587694">
      <w:pPr>
        <w:pStyle w:val="ConsPlusNormal"/>
        <w:jc w:val="right"/>
      </w:pPr>
      <w:r>
        <w:t>министра</w:t>
      </w:r>
    </w:p>
    <w:p w:rsidR="00587694" w:rsidRDefault="00587694">
      <w:pPr>
        <w:pStyle w:val="ConsPlusNormal"/>
        <w:jc w:val="right"/>
      </w:pPr>
      <w:r>
        <w:t>сельского хозяйства и продовольствия</w:t>
      </w:r>
    </w:p>
    <w:p w:rsidR="00587694" w:rsidRDefault="00587694">
      <w:pPr>
        <w:pStyle w:val="ConsPlusNormal"/>
        <w:jc w:val="right"/>
      </w:pPr>
      <w:r>
        <w:t>Кировской области</w:t>
      </w:r>
    </w:p>
    <w:p w:rsidR="00587694" w:rsidRDefault="00587694">
      <w:pPr>
        <w:pStyle w:val="ConsPlusNormal"/>
        <w:jc w:val="right"/>
      </w:pPr>
      <w:r>
        <w:t>А.А.КОТЛЯЧКОВ</w:t>
      </w: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right"/>
        <w:outlineLvl w:val="0"/>
      </w:pPr>
      <w:r>
        <w:t>Приложение N 1</w:t>
      </w: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right"/>
      </w:pPr>
      <w:r>
        <w:t>Утвержден</w:t>
      </w:r>
    </w:p>
    <w:p w:rsidR="00587694" w:rsidRDefault="00587694">
      <w:pPr>
        <w:pStyle w:val="ConsPlusNormal"/>
        <w:jc w:val="right"/>
      </w:pPr>
      <w:r>
        <w:t>распоряжением</w:t>
      </w:r>
    </w:p>
    <w:p w:rsidR="00587694" w:rsidRDefault="00587694">
      <w:pPr>
        <w:pStyle w:val="ConsPlusNormal"/>
        <w:jc w:val="right"/>
      </w:pPr>
      <w:r>
        <w:t>министерства</w:t>
      </w:r>
    </w:p>
    <w:p w:rsidR="00587694" w:rsidRDefault="00587694">
      <w:pPr>
        <w:pStyle w:val="ConsPlusNormal"/>
        <w:jc w:val="right"/>
      </w:pPr>
      <w:r>
        <w:t>сельского хозяйства и продовольствия</w:t>
      </w:r>
    </w:p>
    <w:p w:rsidR="00587694" w:rsidRDefault="00587694">
      <w:pPr>
        <w:pStyle w:val="ConsPlusNormal"/>
        <w:jc w:val="right"/>
      </w:pPr>
      <w:r>
        <w:t>Кировской области</w:t>
      </w:r>
    </w:p>
    <w:p w:rsidR="00587694" w:rsidRDefault="00587694">
      <w:pPr>
        <w:pStyle w:val="ConsPlusNormal"/>
        <w:jc w:val="right"/>
      </w:pPr>
      <w:r>
        <w:t>от 5 мая 2017 г. N 34</w:t>
      </w: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Title"/>
        <w:jc w:val="center"/>
      </w:pPr>
      <w:bookmarkStart w:id="0" w:name="P50"/>
      <w:bookmarkEnd w:id="0"/>
      <w:r>
        <w:t>РЕГЛАМЕНТ</w:t>
      </w:r>
    </w:p>
    <w:p w:rsidR="00587694" w:rsidRDefault="00587694">
      <w:pPr>
        <w:pStyle w:val="ConsPlusTitle"/>
        <w:jc w:val="center"/>
      </w:pPr>
      <w:r>
        <w:t>ПРЕДСТАВЛЕНИЯ И РАССМОТРЕНИЯ ДОКУМЕНТОВ ДЛЯ ПРЕДОСТАВЛЕНИЯ</w:t>
      </w:r>
    </w:p>
    <w:p w:rsidR="00587694" w:rsidRDefault="00587694">
      <w:pPr>
        <w:pStyle w:val="ConsPlusTitle"/>
        <w:jc w:val="center"/>
      </w:pPr>
      <w:r>
        <w:t xml:space="preserve">ИЗ ОБЛАСТНОГО БЮДЖЕТА ГРАНТОВ </w:t>
      </w:r>
      <w:proofErr w:type="gramStart"/>
      <w:r>
        <w:t>КРЕСТЬЯНСКИМ</w:t>
      </w:r>
      <w:proofErr w:type="gramEnd"/>
      <w:r>
        <w:t xml:space="preserve"> (ФЕРМЕРСКИМ)</w:t>
      </w:r>
    </w:p>
    <w:p w:rsidR="00587694" w:rsidRDefault="00587694">
      <w:pPr>
        <w:pStyle w:val="ConsPlusTitle"/>
        <w:jc w:val="center"/>
      </w:pPr>
      <w:r>
        <w:t>ХОЗЯЙСТВАМ НА РАЗВИТИЕ СЕМЕЙНЫХ ЖИВОТНОВОДЧЕСКИХ ФЕРМ</w:t>
      </w:r>
    </w:p>
    <w:p w:rsidR="00587694" w:rsidRDefault="0058769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8769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87694" w:rsidRDefault="005876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7694" w:rsidRDefault="0058769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министерства сельского хозяйства и продовольствия</w:t>
            </w:r>
            <w:proofErr w:type="gramEnd"/>
          </w:p>
          <w:p w:rsidR="00587694" w:rsidRDefault="00587694">
            <w:pPr>
              <w:pStyle w:val="ConsPlusNormal"/>
              <w:jc w:val="center"/>
            </w:pPr>
            <w:r>
              <w:rPr>
                <w:color w:val="392C69"/>
              </w:rPr>
              <w:t xml:space="preserve">Кировской области от 14.06.2017 </w:t>
            </w:r>
            <w:hyperlink r:id="rId16" w:history="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 xml:space="preserve">, от 23.03.2018 </w:t>
            </w:r>
            <w:hyperlink r:id="rId17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,</w:t>
            </w:r>
          </w:p>
          <w:p w:rsidR="00587694" w:rsidRDefault="005876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28.05.2019 </w:t>
            </w:r>
            <w:hyperlink r:id="rId18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соответствии с настоящим Регламентом осуществляется представление и рассмотрение документов для предоставления из областного бюджета грантов крестьянским (фермерским) хозяйствам на развитие семейных животноводческих ферм в соответствии с </w:t>
      </w:r>
      <w:hyperlink r:id="rId19" w:history="1">
        <w:r>
          <w:rPr>
            <w:color w:val="0000FF"/>
          </w:rPr>
          <w:t>Порядком</w:t>
        </w:r>
      </w:hyperlink>
      <w:r>
        <w:t xml:space="preserve"> предоставления грантов из областного бюджета крестьянским (фермерским) хозяйствам на развитие семейных животноводческих ферм, утвержденным постановлением Правительства Кировской области от 10.03.2017 N 52/147 "О предоставлении крестьянским (фермерским) хозяйствам грантов из областного бюджета</w:t>
      </w:r>
      <w:proofErr w:type="gramEnd"/>
      <w:r>
        <w:t xml:space="preserve"> на развитие семейных животноводческих ферм и на поддержку начинающих фермеров" (далее соответственно - грант, Порядок, постановление Правительства Кировской области от 10.03.2017 N 52/147).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lastRenderedPageBreak/>
        <w:t xml:space="preserve">2. Для целей настоящего Регламента используются понятия, определенные в </w:t>
      </w:r>
      <w:hyperlink r:id="rId20" w:history="1">
        <w:r>
          <w:rPr>
            <w:color w:val="0000FF"/>
          </w:rPr>
          <w:t>пунктах 1.2</w:t>
        </w:r>
      </w:hyperlink>
      <w:r>
        <w:t xml:space="preserve"> и </w:t>
      </w:r>
      <w:hyperlink r:id="rId21" w:history="1">
        <w:r>
          <w:rPr>
            <w:color w:val="0000FF"/>
          </w:rPr>
          <w:t>1.3</w:t>
        </w:r>
      </w:hyperlink>
      <w:r>
        <w:t xml:space="preserve"> Положения о проведении конкурса по отбору крестьянских (фермерских) хозяй</w:t>
      </w:r>
      <w:proofErr w:type="gramStart"/>
      <w:r>
        <w:t>ств дл</w:t>
      </w:r>
      <w:proofErr w:type="gramEnd"/>
      <w:r>
        <w:t>я предоставления грантов из областного бюджета на развитие семейных животноводческих ферм, утвержденного постановлением Правительства Кировской области от 10.03.2017 N 52/147 (далее - Положение).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3. Грант предоставляется из областного бюджета (в том числе за счет средств федерального бюджета) в форме субсидии главе крестьянского (фермерского) хозяйства, признанного победителем конкурса, на финансовое обеспечение части затрат на развитие семейной животноводческой фермы.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Для получения гранта победитель конкурса в течение десяти рабочих дней со дня признания его победителем конкурса заключает с министерством сельского хозяйства и продовольствия Кировской области (далее - министерство) соглашение о предоставлении из областного бюджета субсидии крестьянскому (фермерскому) хозяйству - производителю товаров, работ, услуг на финансовое обеспечение части затрат на развитие семейных животноводческих ферм, составленное в соответствии с Типовой формой, установленной министерством финансов</w:t>
      </w:r>
      <w:proofErr w:type="gramEnd"/>
      <w:r>
        <w:t xml:space="preserve"> Кировской области, </w:t>
      </w:r>
      <w:proofErr w:type="gramStart"/>
      <w:r>
        <w:t>предусматривающее</w:t>
      </w:r>
      <w:proofErr w:type="gramEnd"/>
      <w:r>
        <w:t xml:space="preserve"> в том числе целевые показатели результативности предоставления субсидии и их значения, отчетности и сроки их представления (далее - Соглашение).</w:t>
      </w:r>
    </w:p>
    <w:p w:rsidR="00587694" w:rsidRDefault="00587694">
      <w:pPr>
        <w:pStyle w:val="ConsPlusNormal"/>
        <w:jc w:val="both"/>
      </w:pPr>
      <w:r>
        <w:t xml:space="preserve">(п. 4 в ред. </w:t>
      </w:r>
      <w:hyperlink r:id="rId22" w:history="1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23.03.2018 N 28)</w:t>
      </w:r>
    </w:p>
    <w:p w:rsidR="00587694" w:rsidRDefault="00587694">
      <w:pPr>
        <w:pStyle w:val="ConsPlusNormal"/>
        <w:spacing w:before="220"/>
        <w:ind w:firstLine="540"/>
        <w:jc w:val="both"/>
      </w:pPr>
      <w:bookmarkStart w:id="1" w:name="P64"/>
      <w:bookmarkEnd w:id="1"/>
      <w:r>
        <w:t xml:space="preserve">5. Победители конкурса с целью подтверждения соблюдения условий, изложенных в </w:t>
      </w:r>
      <w:hyperlink r:id="rId23" w:history="1">
        <w:r>
          <w:rPr>
            <w:color w:val="0000FF"/>
          </w:rPr>
          <w:t>пункте 4</w:t>
        </w:r>
      </w:hyperlink>
      <w:r>
        <w:t xml:space="preserve"> Порядка предоставления грантов из областного бюджета крестьянским (фермерским) хозяйствам на развитие семейных животноводческих ферм, утвержденного постановлением Правительства Кировской области от 10.03.2017 N 52/147: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5.1. Представляют в отдел реализации программ развития сельских территорий и малых форм хозяйствования следующие документы по состоянию на 1-е число месяца обращения за грантом: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5.1.1. Справки об отсутствии (наличии) у победителя конкурса задолженности по налогам (сборам), по страховым взносам и начисленным пеням по ним и штрафам, выданные налоговым органом и региональным отделением Фонда социального страхования Российской Федерации, на учете в которых состоит глава крестьянского (фермерского) хозяйства. Справки представляются по инициативе главы крестьянского (фермерского) хозяйства.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5.1.2. Справку о своевременном перечислении (уплате) в полном объеме начисленных и удержанных сумм налога на доходы физических лиц, составленную по прилагаемой </w:t>
      </w:r>
      <w:hyperlink w:anchor="P185" w:history="1">
        <w:r>
          <w:rPr>
            <w:color w:val="0000FF"/>
          </w:rPr>
          <w:t xml:space="preserve">форме N </w:t>
        </w:r>
        <w:proofErr w:type="gramStart"/>
        <w:r>
          <w:rPr>
            <w:color w:val="0000FF"/>
          </w:rPr>
          <w:t>К(</w:t>
        </w:r>
        <w:proofErr w:type="gramEnd"/>
        <w:r>
          <w:rPr>
            <w:color w:val="0000FF"/>
          </w:rPr>
          <w:t>Ф)Х-ПН</w:t>
        </w:r>
      </w:hyperlink>
      <w:r>
        <w:t>. Справка представляется по инициативе главы крестьянского (фермерского) хозяйства.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5.1.3. Справку о размере среднемесячной заработной платы, составленную по прилагаемой </w:t>
      </w:r>
      <w:hyperlink w:anchor="P217" w:history="1">
        <w:r>
          <w:rPr>
            <w:color w:val="0000FF"/>
          </w:rPr>
          <w:t xml:space="preserve">форме N </w:t>
        </w:r>
        <w:proofErr w:type="gramStart"/>
        <w:r>
          <w:rPr>
            <w:color w:val="0000FF"/>
          </w:rPr>
          <w:t>К(</w:t>
        </w:r>
        <w:proofErr w:type="gramEnd"/>
        <w:r>
          <w:rPr>
            <w:color w:val="0000FF"/>
          </w:rPr>
          <w:t>Ф)Х-СЗ</w:t>
        </w:r>
      </w:hyperlink>
      <w:r>
        <w:t>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5.1.4. Справку об отсутствии просроченной задолженности по выплате заработной платы работникам крестьянского (фермерского) хозяйства, составленную по прилагаемой </w:t>
      </w:r>
      <w:hyperlink w:anchor="P254" w:history="1">
        <w:r>
          <w:rPr>
            <w:color w:val="0000FF"/>
          </w:rPr>
          <w:t xml:space="preserve">форме N </w:t>
        </w:r>
        <w:proofErr w:type="gramStart"/>
        <w:r>
          <w:rPr>
            <w:color w:val="0000FF"/>
          </w:rPr>
          <w:t>К(</w:t>
        </w:r>
        <w:proofErr w:type="gramEnd"/>
        <w:r>
          <w:rPr>
            <w:color w:val="0000FF"/>
          </w:rPr>
          <w:t>Ф)Х-ПЗ</w:t>
        </w:r>
      </w:hyperlink>
      <w:r>
        <w:t>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5.1.5. Опись документов, подтверждающих исполнение крестьянским (фермерским) хозяйством условий предоставления гранта из областного бюджета на развитие семейной животноводческой фермы, составленную по прилагаемой </w:t>
      </w:r>
      <w:hyperlink w:anchor="P283" w:history="1">
        <w:r>
          <w:rPr>
            <w:color w:val="0000FF"/>
          </w:rPr>
          <w:t xml:space="preserve">форме N </w:t>
        </w:r>
        <w:proofErr w:type="gramStart"/>
        <w:r>
          <w:rPr>
            <w:color w:val="0000FF"/>
          </w:rPr>
          <w:t>К(</w:t>
        </w:r>
        <w:proofErr w:type="gramEnd"/>
        <w:r>
          <w:rPr>
            <w:color w:val="0000FF"/>
          </w:rPr>
          <w:t>Ф)Х-3Н</w:t>
        </w:r>
      </w:hyperlink>
      <w:r>
        <w:t xml:space="preserve"> (в двух экземплярах).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5.2. В случае выявления неполноты представленных документов, недостоверности сведений в поданных документах и (или) несоответствия установленным требованиям устраняют указанные нарушения и не позднее пяти дней </w:t>
      </w:r>
      <w:proofErr w:type="gramStart"/>
      <w:r>
        <w:t>с даты возврата</w:t>
      </w:r>
      <w:proofErr w:type="gramEnd"/>
      <w:r>
        <w:t xml:space="preserve"> документов министерством вновь направляют </w:t>
      </w:r>
      <w:r>
        <w:lastRenderedPageBreak/>
        <w:t>документы в отдел реализации программ развития сельских территорий и малых форм хозяйствования министерства.</w:t>
      </w:r>
    </w:p>
    <w:p w:rsidR="00587694" w:rsidRDefault="0058769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24" w:history="1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28.05.2019 N 49)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6. Исключен. - </w:t>
      </w:r>
      <w:hyperlink r:id="rId25" w:history="1">
        <w:r>
          <w:rPr>
            <w:color w:val="0000FF"/>
          </w:rPr>
          <w:t>Распоряжение</w:t>
        </w:r>
      </w:hyperlink>
      <w:r>
        <w:t xml:space="preserve"> министерства сельского хозяйства и продовольствия Кировской области от 28.05.2019 N 49.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6. Отдел реализации программ развития сельских территорий и малых форм хозяйствования: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6.1. Принимает документы, представленные победителями конкурса в двух экземплярах (оригинал, копия).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6.2. Проставляет в описи документов дату их подачи и возвращает один экземпляр (копию) победителю конкурса с отметкой о получении.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6.3. Проверяет полноту представленных документов, достоверность сведений в поданных победителями конкурса документах, включая наличие или отсутствие соответствующей задолженности и соответствие документов требованиям, установленным </w:t>
      </w:r>
      <w:hyperlink w:anchor="P64" w:history="1">
        <w:r>
          <w:rPr>
            <w:color w:val="0000FF"/>
          </w:rPr>
          <w:t>пунктом 5</w:t>
        </w:r>
      </w:hyperlink>
      <w:r>
        <w:t xml:space="preserve"> настоящего Регламента.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6.4. В случае выявления неполноты представленных документов, недостоверности сведений в поданных документах и (или) несоответствия установленным требованиям возвращает документы подавшим их победителям конкурса с указанием причин возврата.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6.5. При отсутствии указанных недостатков готовит проект Соглашения с победителем конкурса, визирует его и обеспечивает подписание Соглашения победителем конкурса и министерством.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6.6. В течение трех рабочих дней со дня подписания Соглашения министром министерства передает один подписанный экземпляр Соглашения победителю конкурса.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6.7. Хранит: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6.7.1. В течение одного года со дня возврата документов победителю конкурса копии документов, по которым выявлено наличие оснований для возврата представленных документов.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6.7.2. В течение пяти лет со дня их подписания Соглашения, заключенные с победителями конкурса.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6.8. Готовит проект реестра на перечисление суммы гранта по прилагаемой </w:t>
      </w:r>
      <w:hyperlink w:anchor="P111" w:history="1">
        <w:r>
          <w:rPr>
            <w:color w:val="0000FF"/>
          </w:rPr>
          <w:t xml:space="preserve">форме N </w:t>
        </w:r>
        <w:proofErr w:type="gramStart"/>
        <w:r>
          <w:rPr>
            <w:color w:val="0000FF"/>
          </w:rPr>
          <w:t>К(</w:t>
        </w:r>
        <w:proofErr w:type="gramEnd"/>
        <w:r>
          <w:rPr>
            <w:color w:val="0000FF"/>
          </w:rPr>
          <w:t>Ф)Х-1</w:t>
        </w:r>
      </w:hyperlink>
      <w:r>
        <w:t xml:space="preserve"> (далее - проект реестра) (в двух экземплярах) и передает в отдел финансирования программ и мероприятий развития АПК для перечисления на лицевой счет крестьянского (фермерского) хозяйства, открытый в министерстве финансов Кировской области для учета операций со средствами субсидий, если иное не установлено законодательством Российской Федерации (далее - лицевой счет победителя конкурса), в размере 100% суммы гранта, указанной в Соглашении.</w:t>
      </w:r>
    </w:p>
    <w:p w:rsidR="00587694" w:rsidRDefault="0058769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6.8 в ред. </w:t>
      </w:r>
      <w:hyperlink r:id="rId26" w:history="1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14.06.2017 N 45)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7. Отдел финансирования программ и мероприятий развития АПК: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7.1. Получает от отдела реализации программ развития сельских территорий и малых форм хозяйствования проект </w:t>
      </w:r>
      <w:hyperlink w:anchor="P111" w:history="1">
        <w:r>
          <w:rPr>
            <w:color w:val="0000FF"/>
          </w:rPr>
          <w:t>реестра</w:t>
        </w:r>
      </w:hyperlink>
      <w:r>
        <w:t>, проверяет правильность составления проекта реестра.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lastRenderedPageBreak/>
        <w:t xml:space="preserve">7.2. В случае наличия в проекте </w:t>
      </w:r>
      <w:hyperlink w:anchor="P111" w:history="1">
        <w:r>
          <w:rPr>
            <w:color w:val="0000FF"/>
          </w:rPr>
          <w:t>реестра</w:t>
        </w:r>
      </w:hyperlink>
      <w:r>
        <w:t xml:space="preserve"> ошибок извещает об этом отдел реализации программ развития сельских территорий и малых форм хозяйствования и возвращает проект реестра не позднее трех рабочих дней со дня его получения.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7.3. В случае отсутствия ошибок: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7.3.1. Визирует надлежаще составленный проект </w:t>
      </w:r>
      <w:hyperlink w:anchor="P111" w:history="1">
        <w:r>
          <w:rPr>
            <w:color w:val="0000FF"/>
          </w:rPr>
          <w:t>реестра</w:t>
        </w:r>
      </w:hyperlink>
      <w:r>
        <w:t xml:space="preserve"> и представляет его на подписание министру (заместителю министра).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7.3.2. Готовит на основании </w:t>
      </w:r>
      <w:hyperlink w:anchor="P111" w:history="1">
        <w:r>
          <w:rPr>
            <w:color w:val="0000FF"/>
          </w:rPr>
          <w:t>реестра</w:t>
        </w:r>
      </w:hyperlink>
      <w:r>
        <w:t xml:space="preserve"> проекты платежных документов, предусматривающих перечисление суммы гранта.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7.3.3. Представляет проекты платежных документов на подписание уполномоченным должностным лицам министерства.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7.3.4. </w:t>
      </w:r>
      <w:proofErr w:type="gramStart"/>
      <w:r>
        <w:t xml:space="preserve">Представляет для исполнения платежные документы в соответствии с установленной реестром последовательностью, а также реестр в министерство финансов Кировской области в течение трех рабочих дней со дня получения надлежаще составленных проекта </w:t>
      </w:r>
      <w:hyperlink w:anchor="P111" w:history="1">
        <w:r>
          <w:rPr>
            <w:color w:val="0000FF"/>
          </w:rPr>
          <w:t>реестра</w:t>
        </w:r>
      </w:hyperlink>
      <w:r>
        <w:t xml:space="preserve"> и иных документов от отдела реализации программ развития сельских территорий и малых форм хозяйствования.</w:t>
      </w:r>
      <w:proofErr w:type="gramEnd"/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7.3.5. Возвращает в отдел реализации программ развития сельских территорий и малых форм </w:t>
      </w:r>
      <w:proofErr w:type="gramStart"/>
      <w:r>
        <w:t>хозяйствования</w:t>
      </w:r>
      <w:proofErr w:type="gramEnd"/>
      <w:r>
        <w:t xml:space="preserve"> полученные от него документы, в том числе один экземпляр </w:t>
      </w:r>
      <w:hyperlink w:anchor="P111" w:history="1">
        <w:r>
          <w:rPr>
            <w:color w:val="0000FF"/>
          </w:rPr>
          <w:t>реестра</w:t>
        </w:r>
      </w:hyperlink>
      <w:r>
        <w:t xml:space="preserve"> с отметкой о дне перечисления грантов, не позднее следующего рабочего дня после перечисления сумм грантов.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7.3.6. Хранит в течение пяти лет со дня подписания </w:t>
      </w:r>
      <w:hyperlink w:anchor="P111" w:history="1">
        <w:r>
          <w:rPr>
            <w:color w:val="0000FF"/>
          </w:rPr>
          <w:t>реестра</w:t>
        </w:r>
      </w:hyperlink>
      <w:r>
        <w:t xml:space="preserve"> о перечислении сумм грантов министром (заместителем министра) один экземпляр реестра.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8. Отдел реализации программ развития сельских территорий и малых форм хозяйствования: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8.1. В случае выявления после предоставления гранта нарушения крестьянским (фермерским) хозяйством хотя бы одного из требований, установленных </w:t>
      </w:r>
      <w:hyperlink r:id="rId27" w:history="1">
        <w:r>
          <w:rPr>
            <w:color w:val="0000FF"/>
          </w:rPr>
          <w:t>разделами 3</w:t>
        </w:r>
      </w:hyperlink>
      <w:r>
        <w:t xml:space="preserve">, </w:t>
      </w:r>
      <w:hyperlink r:id="rId28" w:history="1">
        <w:r>
          <w:rPr>
            <w:color w:val="0000FF"/>
          </w:rPr>
          <w:t>4</w:t>
        </w:r>
      </w:hyperlink>
      <w:r>
        <w:t xml:space="preserve"> Положения, либо нецелевого использования крестьянским (фермерским) хозяйством полученного гранта: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8.1.1. Готовит письмо главе крестьянского (фермерского) хозяйства, </w:t>
      </w:r>
      <w:proofErr w:type="gramStart"/>
      <w:r>
        <w:t>получившему</w:t>
      </w:r>
      <w:proofErr w:type="gramEnd"/>
      <w:r>
        <w:t xml:space="preserve"> грант, с требованием о возврате гранта в областной бюджет в течение тридцати дней со дня получения требования.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8.1.2. Направляет письмо главе крестьянского (фермерского) хозяйства, </w:t>
      </w:r>
      <w:proofErr w:type="gramStart"/>
      <w:r>
        <w:t>получившему</w:t>
      </w:r>
      <w:proofErr w:type="gramEnd"/>
      <w:r>
        <w:t xml:space="preserve"> грант, в течение пяти рабочих дней со дня получения министерством информации о выявленном нарушении.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8.2. В случае </w:t>
      </w:r>
      <w:proofErr w:type="spellStart"/>
      <w:r>
        <w:t>невозврата</w:t>
      </w:r>
      <w:proofErr w:type="spellEnd"/>
      <w:r>
        <w:t xml:space="preserve"> в установленный срок в областной бюджет гранта готовит и направляет в течение одного месяца после истечения установленного срока исковое заявление в соответствующий суд о взыскании суммы гранта в областной бюджет.</w:t>
      </w: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8769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87694" w:rsidRDefault="005876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7694" w:rsidRDefault="0058769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587694" w:rsidRDefault="0058769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Кировской области от 23.03.2018 N 28)</w:t>
            </w:r>
            <w:proofErr w:type="gramEnd"/>
          </w:p>
        </w:tc>
      </w:tr>
    </w:tbl>
    <w:p w:rsidR="00587694" w:rsidRDefault="00587694">
      <w:pPr>
        <w:pStyle w:val="ConsPlusNormal"/>
        <w:jc w:val="both"/>
      </w:pPr>
    </w:p>
    <w:p w:rsidR="00587694" w:rsidRDefault="00587694">
      <w:pPr>
        <w:pStyle w:val="ConsPlusNonformat"/>
        <w:jc w:val="both"/>
      </w:pPr>
      <w:r>
        <w:t xml:space="preserve">                                                            Форма N </w:t>
      </w:r>
      <w:proofErr w:type="gramStart"/>
      <w:r>
        <w:t>К(</w:t>
      </w:r>
      <w:proofErr w:type="gramEnd"/>
      <w:r>
        <w:t>Ф)Х-1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bookmarkStart w:id="2" w:name="P111"/>
      <w:bookmarkEnd w:id="2"/>
      <w:r>
        <w:t xml:space="preserve">                                  РЕЕСТР</w:t>
      </w:r>
    </w:p>
    <w:p w:rsidR="00587694" w:rsidRDefault="00587694">
      <w:pPr>
        <w:pStyle w:val="ConsPlusNonformat"/>
        <w:jc w:val="both"/>
      </w:pPr>
      <w:r>
        <w:t xml:space="preserve">        сумм грантов из областного бюджета победителям конкурсного</w:t>
      </w:r>
    </w:p>
    <w:p w:rsidR="00587694" w:rsidRDefault="00587694">
      <w:pPr>
        <w:pStyle w:val="ConsPlusNonformat"/>
        <w:jc w:val="both"/>
      </w:pPr>
      <w:r>
        <w:t xml:space="preserve">       отбора крестьянских (фермерских) хозяй</w:t>
      </w:r>
      <w:proofErr w:type="gramStart"/>
      <w:r>
        <w:t>ств дл</w:t>
      </w:r>
      <w:proofErr w:type="gramEnd"/>
      <w:r>
        <w:t>я предоставления</w:t>
      </w:r>
    </w:p>
    <w:p w:rsidR="00587694" w:rsidRDefault="00587694">
      <w:pPr>
        <w:pStyle w:val="ConsPlusNonformat"/>
        <w:jc w:val="both"/>
      </w:pPr>
      <w:r>
        <w:t xml:space="preserve">            </w:t>
      </w:r>
      <w:proofErr w:type="gramStart"/>
      <w:r>
        <w:t>из областного бюджета (в том числе за счет средств</w:t>
      </w:r>
      <w:proofErr w:type="gramEnd"/>
    </w:p>
    <w:p w:rsidR="00587694" w:rsidRDefault="00587694">
      <w:pPr>
        <w:pStyle w:val="ConsPlusNonformat"/>
        <w:jc w:val="both"/>
      </w:pPr>
      <w:r>
        <w:t xml:space="preserve">                 федерального бюджета) грантов на развитие</w:t>
      </w:r>
    </w:p>
    <w:p w:rsidR="00587694" w:rsidRDefault="00587694">
      <w:pPr>
        <w:pStyle w:val="ConsPlusNonformat"/>
        <w:jc w:val="both"/>
      </w:pPr>
      <w:r>
        <w:t xml:space="preserve">                      семейных животноводческих ферм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r>
        <w:t xml:space="preserve">    "___" __________ 20___ г.        Киров           N ______</w:t>
      </w:r>
    </w:p>
    <w:p w:rsidR="00587694" w:rsidRDefault="005876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"/>
        <w:gridCol w:w="1984"/>
        <w:gridCol w:w="793"/>
        <w:gridCol w:w="1700"/>
        <w:gridCol w:w="850"/>
        <w:gridCol w:w="1303"/>
        <w:gridCol w:w="1644"/>
      </w:tblGrid>
      <w:tr w:rsidR="00587694">
        <w:tc>
          <w:tcPr>
            <w:tcW w:w="793" w:type="dxa"/>
            <w:vMerge w:val="restart"/>
          </w:tcPr>
          <w:p w:rsidR="00587694" w:rsidRDefault="0058769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587694" w:rsidRDefault="00587694">
            <w:pPr>
              <w:pStyle w:val="ConsPlusNormal"/>
              <w:jc w:val="center"/>
            </w:pPr>
            <w:r>
              <w:t>Наименование крестьянского (фермерского) хозяйства</w:t>
            </w:r>
          </w:p>
        </w:tc>
        <w:tc>
          <w:tcPr>
            <w:tcW w:w="793" w:type="dxa"/>
            <w:vMerge w:val="restart"/>
          </w:tcPr>
          <w:p w:rsidR="00587694" w:rsidRDefault="00587694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700" w:type="dxa"/>
            <w:vMerge w:val="restart"/>
          </w:tcPr>
          <w:p w:rsidR="00587694" w:rsidRDefault="00587694">
            <w:pPr>
              <w:pStyle w:val="ConsPlusNormal"/>
              <w:jc w:val="center"/>
            </w:pPr>
            <w:r>
              <w:t>Цели расходования гранта</w:t>
            </w:r>
          </w:p>
        </w:tc>
        <w:tc>
          <w:tcPr>
            <w:tcW w:w="3797" w:type="dxa"/>
            <w:gridSpan w:val="3"/>
          </w:tcPr>
          <w:p w:rsidR="00587694" w:rsidRDefault="00587694">
            <w:pPr>
              <w:pStyle w:val="ConsPlusNormal"/>
              <w:jc w:val="center"/>
            </w:pPr>
            <w:r>
              <w:t>Сумма гранта, рублей</w:t>
            </w:r>
          </w:p>
        </w:tc>
      </w:tr>
      <w:tr w:rsidR="00587694">
        <w:tc>
          <w:tcPr>
            <w:tcW w:w="793" w:type="dxa"/>
            <w:vMerge/>
          </w:tcPr>
          <w:p w:rsidR="00587694" w:rsidRDefault="00587694"/>
        </w:tc>
        <w:tc>
          <w:tcPr>
            <w:tcW w:w="1984" w:type="dxa"/>
            <w:vMerge/>
          </w:tcPr>
          <w:p w:rsidR="00587694" w:rsidRDefault="00587694"/>
        </w:tc>
        <w:tc>
          <w:tcPr>
            <w:tcW w:w="793" w:type="dxa"/>
            <w:vMerge/>
          </w:tcPr>
          <w:p w:rsidR="00587694" w:rsidRDefault="00587694"/>
        </w:tc>
        <w:tc>
          <w:tcPr>
            <w:tcW w:w="1700" w:type="dxa"/>
            <w:vMerge/>
          </w:tcPr>
          <w:p w:rsidR="00587694" w:rsidRDefault="00587694"/>
        </w:tc>
        <w:tc>
          <w:tcPr>
            <w:tcW w:w="850" w:type="dxa"/>
          </w:tcPr>
          <w:p w:rsidR="00587694" w:rsidRDefault="0058769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3" w:type="dxa"/>
          </w:tcPr>
          <w:p w:rsidR="00587694" w:rsidRDefault="00587694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644" w:type="dxa"/>
          </w:tcPr>
          <w:p w:rsidR="00587694" w:rsidRDefault="00587694">
            <w:pPr>
              <w:pStyle w:val="ConsPlusNormal"/>
              <w:jc w:val="center"/>
            </w:pPr>
            <w:r>
              <w:t>Федеральный бюджет</w:t>
            </w:r>
          </w:p>
        </w:tc>
      </w:tr>
      <w:tr w:rsidR="00587694">
        <w:tc>
          <w:tcPr>
            <w:tcW w:w="793" w:type="dxa"/>
          </w:tcPr>
          <w:p w:rsidR="00587694" w:rsidRDefault="005876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587694" w:rsidRDefault="005876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</w:tcPr>
          <w:p w:rsidR="00587694" w:rsidRDefault="005876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587694" w:rsidRDefault="005876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587694" w:rsidRDefault="005876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3" w:type="dxa"/>
          </w:tcPr>
          <w:p w:rsidR="00587694" w:rsidRDefault="005876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587694" w:rsidRDefault="00587694">
            <w:pPr>
              <w:pStyle w:val="ConsPlusNormal"/>
              <w:jc w:val="center"/>
            </w:pPr>
            <w:r>
              <w:t>7</w:t>
            </w:r>
          </w:p>
        </w:tc>
      </w:tr>
      <w:tr w:rsidR="00587694">
        <w:tc>
          <w:tcPr>
            <w:tcW w:w="793" w:type="dxa"/>
          </w:tcPr>
          <w:p w:rsidR="00587694" w:rsidRDefault="00587694">
            <w:pPr>
              <w:pStyle w:val="ConsPlusNormal"/>
            </w:pPr>
            <w:r>
              <w:t>1.</w:t>
            </w:r>
          </w:p>
        </w:tc>
        <w:tc>
          <w:tcPr>
            <w:tcW w:w="1984" w:type="dxa"/>
          </w:tcPr>
          <w:p w:rsidR="00587694" w:rsidRDefault="00587694">
            <w:pPr>
              <w:pStyle w:val="ConsPlusNormal"/>
            </w:pPr>
          </w:p>
        </w:tc>
        <w:tc>
          <w:tcPr>
            <w:tcW w:w="793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70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85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303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644" w:type="dxa"/>
          </w:tcPr>
          <w:p w:rsidR="00587694" w:rsidRDefault="00587694">
            <w:pPr>
              <w:pStyle w:val="ConsPlusNormal"/>
            </w:pPr>
          </w:p>
        </w:tc>
      </w:tr>
      <w:tr w:rsidR="00587694">
        <w:tc>
          <w:tcPr>
            <w:tcW w:w="793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984" w:type="dxa"/>
          </w:tcPr>
          <w:p w:rsidR="00587694" w:rsidRDefault="00587694">
            <w:pPr>
              <w:pStyle w:val="ConsPlusNormal"/>
            </w:pPr>
          </w:p>
        </w:tc>
        <w:tc>
          <w:tcPr>
            <w:tcW w:w="793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70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85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303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644" w:type="dxa"/>
          </w:tcPr>
          <w:p w:rsidR="00587694" w:rsidRDefault="00587694">
            <w:pPr>
              <w:pStyle w:val="ConsPlusNormal"/>
            </w:pPr>
          </w:p>
        </w:tc>
      </w:tr>
      <w:tr w:rsidR="00587694">
        <w:tc>
          <w:tcPr>
            <w:tcW w:w="793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984" w:type="dxa"/>
          </w:tcPr>
          <w:p w:rsidR="00587694" w:rsidRDefault="00587694">
            <w:pPr>
              <w:pStyle w:val="ConsPlusNormal"/>
            </w:pPr>
          </w:p>
        </w:tc>
        <w:tc>
          <w:tcPr>
            <w:tcW w:w="793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70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85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303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644" w:type="dxa"/>
          </w:tcPr>
          <w:p w:rsidR="00587694" w:rsidRDefault="00587694">
            <w:pPr>
              <w:pStyle w:val="ConsPlusNormal"/>
            </w:pPr>
          </w:p>
        </w:tc>
      </w:tr>
      <w:tr w:rsidR="00587694">
        <w:tc>
          <w:tcPr>
            <w:tcW w:w="793" w:type="dxa"/>
          </w:tcPr>
          <w:p w:rsidR="00587694" w:rsidRDefault="0058769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587694" w:rsidRDefault="00587694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93" w:type="dxa"/>
          </w:tcPr>
          <w:p w:rsidR="00587694" w:rsidRDefault="00587694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700" w:type="dxa"/>
          </w:tcPr>
          <w:p w:rsidR="00587694" w:rsidRDefault="00587694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85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303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644" w:type="dxa"/>
          </w:tcPr>
          <w:p w:rsidR="00587694" w:rsidRDefault="00587694">
            <w:pPr>
              <w:pStyle w:val="ConsPlusNormal"/>
            </w:pPr>
          </w:p>
        </w:tc>
      </w:tr>
    </w:tbl>
    <w:p w:rsidR="00587694" w:rsidRDefault="00587694">
      <w:pPr>
        <w:pStyle w:val="ConsPlusNormal"/>
        <w:jc w:val="both"/>
      </w:pPr>
    </w:p>
    <w:p w:rsidR="00587694" w:rsidRDefault="00587694">
      <w:pPr>
        <w:pStyle w:val="ConsPlusNonformat"/>
        <w:jc w:val="both"/>
      </w:pPr>
      <w:r>
        <w:t>Заместитель Председателя</w:t>
      </w:r>
    </w:p>
    <w:p w:rsidR="00587694" w:rsidRDefault="00587694">
      <w:pPr>
        <w:pStyle w:val="ConsPlusNonformat"/>
        <w:jc w:val="both"/>
      </w:pPr>
      <w:r>
        <w:t>Правительства области,</w:t>
      </w:r>
    </w:p>
    <w:p w:rsidR="00587694" w:rsidRDefault="00587694">
      <w:pPr>
        <w:pStyle w:val="ConsPlusNonformat"/>
        <w:jc w:val="both"/>
      </w:pPr>
      <w:r>
        <w:t>министр сельского хозяйства</w:t>
      </w:r>
    </w:p>
    <w:p w:rsidR="00587694" w:rsidRDefault="00587694">
      <w:pPr>
        <w:pStyle w:val="ConsPlusNonformat"/>
        <w:jc w:val="both"/>
      </w:pPr>
      <w:r>
        <w:t>и продовольствия Кировской области</w:t>
      </w:r>
    </w:p>
    <w:p w:rsidR="00587694" w:rsidRDefault="00587694">
      <w:pPr>
        <w:pStyle w:val="ConsPlusNonformat"/>
        <w:jc w:val="both"/>
      </w:pPr>
      <w:r>
        <w:t>(либо заместитель министра)             ___________   _____________________</w:t>
      </w:r>
    </w:p>
    <w:p w:rsidR="00587694" w:rsidRDefault="00587694">
      <w:pPr>
        <w:pStyle w:val="ConsPlusNonformat"/>
        <w:jc w:val="both"/>
      </w:pPr>
      <w:r>
        <w:t>М.П.                                     (подпись)     (инициалы, фамилия)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r>
        <w:t>Начальник отдела финансирования</w:t>
      </w:r>
    </w:p>
    <w:p w:rsidR="00587694" w:rsidRDefault="00587694">
      <w:pPr>
        <w:pStyle w:val="ConsPlusNonformat"/>
        <w:jc w:val="both"/>
      </w:pPr>
      <w:r>
        <w:t>программ и мероприятий</w:t>
      </w:r>
    </w:p>
    <w:p w:rsidR="00587694" w:rsidRDefault="00587694">
      <w:pPr>
        <w:pStyle w:val="ConsPlusNonformat"/>
        <w:jc w:val="both"/>
      </w:pPr>
      <w:r>
        <w:t>развития АПК                            ___________   _____________________</w:t>
      </w:r>
    </w:p>
    <w:p w:rsidR="00587694" w:rsidRDefault="00587694">
      <w:pPr>
        <w:pStyle w:val="ConsPlusNonformat"/>
        <w:jc w:val="both"/>
      </w:pPr>
      <w:r>
        <w:t xml:space="preserve">                                         (подпись)     (инициалы, фамилия)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r>
        <w:t>Начальник отдела реализации программ</w:t>
      </w:r>
    </w:p>
    <w:p w:rsidR="00587694" w:rsidRDefault="00587694">
      <w:pPr>
        <w:pStyle w:val="ConsPlusNonformat"/>
        <w:jc w:val="both"/>
      </w:pPr>
      <w:r>
        <w:t>развития сельских территорий и</w:t>
      </w:r>
    </w:p>
    <w:p w:rsidR="00587694" w:rsidRDefault="00587694">
      <w:pPr>
        <w:pStyle w:val="ConsPlusNonformat"/>
        <w:jc w:val="both"/>
      </w:pPr>
      <w:r>
        <w:t>малых форм хозяйствования               ___________   _____________________</w:t>
      </w:r>
    </w:p>
    <w:p w:rsidR="00587694" w:rsidRDefault="00587694">
      <w:pPr>
        <w:pStyle w:val="ConsPlusNonformat"/>
        <w:jc w:val="both"/>
      </w:pPr>
      <w:r>
        <w:t xml:space="preserve">                                         (подпись)     (инициалы, фамилия)</w:t>
      </w: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nformat"/>
        <w:jc w:val="both"/>
      </w:pPr>
      <w:r>
        <w:t xml:space="preserve">                                                           Форма N </w:t>
      </w:r>
      <w:proofErr w:type="gramStart"/>
      <w:r>
        <w:t>К(</w:t>
      </w:r>
      <w:proofErr w:type="gramEnd"/>
      <w:r>
        <w:t>Ф)Х-ПН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bookmarkStart w:id="3" w:name="P185"/>
      <w:bookmarkEnd w:id="3"/>
      <w:r>
        <w:t xml:space="preserve">                                  СПРАВКА</w:t>
      </w:r>
    </w:p>
    <w:p w:rsidR="00587694" w:rsidRDefault="00587694">
      <w:pPr>
        <w:pStyle w:val="ConsPlusNonformat"/>
        <w:jc w:val="both"/>
      </w:pPr>
      <w:r>
        <w:t xml:space="preserve">           о своевременном перечислении (уплате) в полном объеме</w:t>
      </w:r>
    </w:p>
    <w:p w:rsidR="00587694" w:rsidRDefault="00587694">
      <w:pPr>
        <w:pStyle w:val="ConsPlusNonformat"/>
        <w:jc w:val="both"/>
      </w:pPr>
      <w:r>
        <w:t xml:space="preserve">         начисленных и удержанных сумм налога на доходы физических</w:t>
      </w:r>
    </w:p>
    <w:p w:rsidR="00587694" w:rsidRDefault="00587694">
      <w:pPr>
        <w:pStyle w:val="ConsPlusNonformat"/>
        <w:jc w:val="both"/>
      </w:pPr>
      <w:r>
        <w:t xml:space="preserve">                            лиц по состоянию </w:t>
      </w:r>
      <w:proofErr w:type="gramStart"/>
      <w:r>
        <w:t>на</w:t>
      </w:r>
      <w:proofErr w:type="gramEnd"/>
    </w:p>
    <w:p w:rsidR="00587694" w:rsidRDefault="00587694">
      <w:pPr>
        <w:pStyle w:val="ConsPlusNonformat"/>
        <w:jc w:val="both"/>
      </w:pPr>
      <w:r>
        <w:t xml:space="preserve">            __________________________________________________</w:t>
      </w:r>
    </w:p>
    <w:p w:rsidR="00587694" w:rsidRDefault="00587694">
      <w:pPr>
        <w:pStyle w:val="ConsPlusNonformat"/>
        <w:jc w:val="both"/>
      </w:pPr>
      <w:r>
        <w:t xml:space="preserve">                  (1-е число месяца обращения за грантом)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r>
        <w:t>___________________________________________________________________________</w:t>
      </w:r>
    </w:p>
    <w:p w:rsidR="00587694" w:rsidRDefault="00587694">
      <w:pPr>
        <w:pStyle w:val="ConsPlusNonformat"/>
        <w:jc w:val="both"/>
      </w:pPr>
      <w:r>
        <w:t xml:space="preserve">           (наименование крестьянского (фермерского) хозяйства)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r>
        <w:t>подтверждаем,  что  на дату выплаты заработной платы предшествующего месяца</w:t>
      </w:r>
    </w:p>
    <w:p w:rsidR="00587694" w:rsidRDefault="00587694">
      <w:pPr>
        <w:pStyle w:val="ConsPlusNonformat"/>
        <w:jc w:val="both"/>
      </w:pPr>
      <w:r>
        <w:t>по состоянию на "____" ______________________ 20__ г.:</w:t>
      </w:r>
    </w:p>
    <w:p w:rsidR="00587694" w:rsidRDefault="00587694">
      <w:pPr>
        <w:pStyle w:val="ConsPlusNonformat"/>
        <w:jc w:val="both"/>
      </w:pPr>
      <w:r>
        <w:lastRenderedPageBreak/>
        <w:t xml:space="preserve">                        </w:t>
      </w:r>
      <w:proofErr w:type="gramStart"/>
      <w:r>
        <w:t>(указать дату выдачи</w:t>
      </w:r>
      <w:proofErr w:type="gramEnd"/>
    </w:p>
    <w:p w:rsidR="00587694" w:rsidRDefault="00587694">
      <w:pPr>
        <w:pStyle w:val="ConsPlusNonformat"/>
        <w:jc w:val="both"/>
      </w:pPr>
      <w:r>
        <w:t xml:space="preserve">                         заработной платы)</w:t>
      </w:r>
    </w:p>
    <w:p w:rsidR="00587694" w:rsidRDefault="00587694">
      <w:pPr>
        <w:pStyle w:val="ConsPlusNonformat"/>
        <w:jc w:val="both"/>
      </w:pPr>
      <w:r>
        <w:t xml:space="preserve">    1.  Сумма  налога, удержанного с доходов физических лиц &lt;*&gt;, составляет</w:t>
      </w:r>
    </w:p>
    <w:p w:rsidR="00587694" w:rsidRDefault="00587694">
      <w:pPr>
        <w:pStyle w:val="ConsPlusNonformat"/>
        <w:jc w:val="both"/>
      </w:pPr>
      <w:r>
        <w:t>____________________ рублей.</w:t>
      </w:r>
    </w:p>
    <w:p w:rsidR="00587694" w:rsidRDefault="00587694">
      <w:pPr>
        <w:pStyle w:val="ConsPlusNonformat"/>
        <w:jc w:val="both"/>
      </w:pPr>
      <w:r>
        <w:t xml:space="preserve">    2.  Сумма налога на доходы физических лиц, перечисленная в бюджет &lt;**&gt;,</w:t>
      </w:r>
    </w:p>
    <w:p w:rsidR="00587694" w:rsidRDefault="00587694">
      <w:pPr>
        <w:pStyle w:val="ConsPlusNonformat"/>
        <w:jc w:val="both"/>
      </w:pPr>
      <w:r>
        <w:t>составляет __________________ рублей.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r>
        <w:t xml:space="preserve">И.П. Глава </w:t>
      </w:r>
      <w:proofErr w:type="gramStart"/>
      <w:r>
        <w:t>К(</w:t>
      </w:r>
      <w:proofErr w:type="gramEnd"/>
      <w:r>
        <w:t>Ф)Х            ___________ _____________________</w:t>
      </w:r>
    </w:p>
    <w:p w:rsidR="00587694" w:rsidRDefault="00587694">
      <w:pPr>
        <w:pStyle w:val="ConsPlusNonformat"/>
        <w:jc w:val="both"/>
      </w:pPr>
      <w:r>
        <w:t>М.П. &lt;***&gt; (при наличии)     (подпись)   (инициалы, фамилия)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r>
        <w:t>Главный бухгалтер           ___________ _____________________</w:t>
      </w:r>
    </w:p>
    <w:p w:rsidR="00587694" w:rsidRDefault="00587694">
      <w:pPr>
        <w:pStyle w:val="ConsPlusNonformat"/>
        <w:jc w:val="both"/>
      </w:pPr>
      <w:r>
        <w:t xml:space="preserve">                             (подпись)   (инициалы, фамилия)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r>
        <w:t>"___" _______________ 20__ г.</w:t>
      </w: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nformat"/>
        <w:jc w:val="both"/>
      </w:pPr>
      <w:r>
        <w:t xml:space="preserve">                                                           Форма N </w:t>
      </w:r>
      <w:proofErr w:type="gramStart"/>
      <w:r>
        <w:t>К(</w:t>
      </w:r>
      <w:proofErr w:type="gramEnd"/>
      <w:r>
        <w:t>Ф)Х-СЗ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bookmarkStart w:id="4" w:name="P217"/>
      <w:bookmarkEnd w:id="4"/>
      <w:r>
        <w:t xml:space="preserve">                                  СПРАВКА</w:t>
      </w:r>
    </w:p>
    <w:p w:rsidR="00587694" w:rsidRDefault="00587694">
      <w:pPr>
        <w:pStyle w:val="ConsPlusNonformat"/>
        <w:jc w:val="both"/>
      </w:pPr>
      <w:r>
        <w:t xml:space="preserve">                 о размере среднемесячной заработной платы</w:t>
      </w:r>
    </w:p>
    <w:p w:rsidR="00587694" w:rsidRDefault="00587694">
      <w:pPr>
        <w:pStyle w:val="ConsPlusNonformat"/>
        <w:jc w:val="both"/>
      </w:pPr>
      <w:r>
        <w:t xml:space="preserve">        в ________________________________________________________</w:t>
      </w:r>
    </w:p>
    <w:p w:rsidR="00587694" w:rsidRDefault="00587694">
      <w:pPr>
        <w:pStyle w:val="ConsPlusNonformat"/>
        <w:jc w:val="both"/>
      </w:pPr>
      <w:r>
        <w:t xml:space="preserve">            (наименование крестьянского (фермерского) хозяйства)</w:t>
      </w:r>
    </w:p>
    <w:p w:rsidR="00587694" w:rsidRDefault="00587694">
      <w:pPr>
        <w:pStyle w:val="ConsPlusNonformat"/>
        <w:jc w:val="both"/>
      </w:pPr>
      <w:r>
        <w:t xml:space="preserve">       по состоянию </w:t>
      </w:r>
      <w:proofErr w:type="gramStart"/>
      <w:r>
        <w:t>на</w:t>
      </w:r>
      <w:proofErr w:type="gramEnd"/>
      <w:r>
        <w:t xml:space="preserve"> ____________________________________________</w:t>
      </w:r>
    </w:p>
    <w:p w:rsidR="00587694" w:rsidRDefault="00587694">
      <w:pPr>
        <w:pStyle w:val="ConsPlusNonformat"/>
        <w:jc w:val="both"/>
      </w:pPr>
      <w:r>
        <w:t xml:space="preserve">                         (1-е число месяца обращения за грантом)</w:t>
      </w:r>
    </w:p>
    <w:p w:rsidR="00587694" w:rsidRDefault="005876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757"/>
        <w:gridCol w:w="1757"/>
        <w:gridCol w:w="2154"/>
        <w:gridCol w:w="2834"/>
      </w:tblGrid>
      <w:tr w:rsidR="00587694">
        <w:tc>
          <w:tcPr>
            <w:tcW w:w="566" w:type="dxa"/>
          </w:tcPr>
          <w:p w:rsidR="00587694" w:rsidRDefault="0058769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57" w:type="dxa"/>
          </w:tcPr>
          <w:p w:rsidR="00587694" w:rsidRDefault="00587694">
            <w:pPr>
              <w:pStyle w:val="ConsPlusNormal"/>
              <w:jc w:val="center"/>
            </w:pPr>
            <w:r>
              <w:t>Среднесписочная численность работающих в данном периоде, человек</w:t>
            </w:r>
          </w:p>
        </w:tc>
        <w:tc>
          <w:tcPr>
            <w:tcW w:w="1757" w:type="dxa"/>
          </w:tcPr>
          <w:p w:rsidR="00587694" w:rsidRDefault="00587694">
            <w:pPr>
              <w:pStyle w:val="ConsPlusNormal"/>
              <w:jc w:val="center"/>
            </w:pPr>
            <w:r>
              <w:t>Фонд начисленной заработной платы в данном периоде, рублей</w:t>
            </w:r>
          </w:p>
        </w:tc>
        <w:tc>
          <w:tcPr>
            <w:tcW w:w="2154" w:type="dxa"/>
          </w:tcPr>
          <w:p w:rsidR="00587694" w:rsidRDefault="00587694">
            <w:pPr>
              <w:pStyle w:val="ConsPlusNormal"/>
              <w:jc w:val="center"/>
            </w:pPr>
            <w:r>
              <w:t xml:space="preserve">Среднемесячная заработная плата, </w:t>
            </w:r>
            <w:hyperlink w:anchor="P231" w:history="1">
              <w:r>
                <w:rPr>
                  <w:color w:val="0000FF"/>
                </w:rPr>
                <w:t>гр. 3</w:t>
              </w:r>
            </w:hyperlink>
            <w:r>
              <w:t xml:space="preserve"> / </w:t>
            </w:r>
            <w:hyperlink w:anchor="P230" w:history="1">
              <w:r>
                <w:rPr>
                  <w:color w:val="0000FF"/>
                </w:rPr>
                <w:t>гр. 2</w:t>
              </w:r>
            </w:hyperlink>
            <w:r>
              <w:t xml:space="preserve"> / количество месяцев в данном периоде, рублей </w:t>
            </w:r>
            <w:hyperlink w:anchor="P24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34" w:type="dxa"/>
          </w:tcPr>
          <w:p w:rsidR="00587694" w:rsidRDefault="00587694">
            <w:pPr>
              <w:pStyle w:val="ConsPlusNormal"/>
              <w:jc w:val="center"/>
            </w:pPr>
            <w:r>
              <w:t xml:space="preserve">Минимальный </w:t>
            </w:r>
            <w:proofErr w:type="gramStart"/>
            <w:r>
              <w:t>размер оплаты труда</w:t>
            </w:r>
            <w:proofErr w:type="gramEnd"/>
            <w:r>
              <w:t>, установленный федеральным законом, по состоянию на 1-е число соответствующего периода</w:t>
            </w:r>
          </w:p>
        </w:tc>
      </w:tr>
      <w:tr w:rsidR="00587694">
        <w:tc>
          <w:tcPr>
            <w:tcW w:w="566" w:type="dxa"/>
          </w:tcPr>
          <w:p w:rsidR="00587694" w:rsidRDefault="005876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587694" w:rsidRDefault="00587694">
            <w:pPr>
              <w:pStyle w:val="ConsPlusNormal"/>
              <w:jc w:val="center"/>
            </w:pPr>
            <w:bookmarkStart w:id="5" w:name="P230"/>
            <w:bookmarkEnd w:id="5"/>
            <w:r>
              <w:t>2</w:t>
            </w:r>
          </w:p>
        </w:tc>
        <w:tc>
          <w:tcPr>
            <w:tcW w:w="1757" w:type="dxa"/>
          </w:tcPr>
          <w:p w:rsidR="00587694" w:rsidRDefault="00587694">
            <w:pPr>
              <w:pStyle w:val="ConsPlusNormal"/>
              <w:jc w:val="center"/>
            </w:pPr>
            <w:bookmarkStart w:id="6" w:name="P231"/>
            <w:bookmarkEnd w:id="6"/>
            <w:r>
              <w:t>3</w:t>
            </w:r>
          </w:p>
        </w:tc>
        <w:tc>
          <w:tcPr>
            <w:tcW w:w="2154" w:type="dxa"/>
          </w:tcPr>
          <w:p w:rsidR="00587694" w:rsidRDefault="005876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4" w:type="dxa"/>
          </w:tcPr>
          <w:p w:rsidR="00587694" w:rsidRDefault="00587694">
            <w:pPr>
              <w:pStyle w:val="ConsPlusNormal"/>
              <w:jc w:val="center"/>
            </w:pPr>
            <w:r>
              <w:t>5</w:t>
            </w:r>
          </w:p>
        </w:tc>
      </w:tr>
      <w:tr w:rsidR="00587694">
        <w:tc>
          <w:tcPr>
            <w:tcW w:w="566" w:type="dxa"/>
          </w:tcPr>
          <w:p w:rsidR="00587694" w:rsidRDefault="0058769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5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75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154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834" w:type="dxa"/>
          </w:tcPr>
          <w:p w:rsidR="00587694" w:rsidRDefault="00587694">
            <w:pPr>
              <w:pStyle w:val="ConsPlusNormal"/>
            </w:pPr>
          </w:p>
        </w:tc>
      </w:tr>
    </w:tbl>
    <w:p w:rsidR="00587694" w:rsidRDefault="00587694">
      <w:pPr>
        <w:pStyle w:val="ConsPlusNormal"/>
        <w:jc w:val="both"/>
      </w:pPr>
    </w:p>
    <w:p w:rsidR="00587694" w:rsidRDefault="00587694">
      <w:pPr>
        <w:pStyle w:val="ConsPlusNonformat"/>
        <w:jc w:val="both"/>
      </w:pPr>
      <w:r>
        <w:t xml:space="preserve">И.П. Глава </w:t>
      </w:r>
      <w:proofErr w:type="gramStart"/>
      <w:r>
        <w:t>К(</w:t>
      </w:r>
      <w:proofErr w:type="gramEnd"/>
      <w:r>
        <w:t>Ф)Х            ___________ _____________________</w:t>
      </w:r>
    </w:p>
    <w:p w:rsidR="00587694" w:rsidRDefault="00587694">
      <w:pPr>
        <w:pStyle w:val="ConsPlusNonformat"/>
        <w:jc w:val="both"/>
      </w:pPr>
      <w:r>
        <w:t xml:space="preserve">М.П. </w:t>
      </w:r>
      <w:hyperlink w:anchor="P248" w:history="1">
        <w:r>
          <w:rPr>
            <w:color w:val="0000FF"/>
          </w:rPr>
          <w:t>&lt;**&gt;</w:t>
        </w:r>
      </w:hyperlink>
      <w:r>
        <w:t xml:space="preserve"> (при наличии)      (подпись)   (инициалы, фамилия)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r>
        <w:t>"___" _______________ 20__ г.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r>
        <w:t xml:space="preserve">    --------------------------------</w:t>
      </w:r>
    </w:p>
    <w:p w:rsidR="00587694" w:rsidRDefault="00587694">
      <w:pPr>
        <w:pStyle w:val="ConsPlusNonformat"/>
        <w:jc w:val="both"/>
      </w:pPr>
      <w:bookmarkStart w:id="7" w:name="P246"/>
      <w:bookmarkEnd w:id="7"/>
      <w:r>
        <w:t xml:space="preserve">    &lt;*&gt;  По  состоянию на 1 число месяца обращения за грантом. На следующие</w:t>
      </w:r>
    </w:p>
    <w:p w:rsidR="00587694" w:rsidRDefault="00587694">
      <w:pPr>
        <w:pStyle w:val="ConsPlusNonformat"/>
        <w:jc w:val="both"/>
      </w:pPr>
      <w:r>
        <w:t>отчетные даты: нарастающим итогом с начала текущего года.</w:t>
      </w:r>
    </w:p>
    <w:p w:rsidR="00587694" w:rsidRDefault="00587694">
      <w:pPr>
        <w:pStyle w:val="ConsPlusNonformat"/>
        <w:jc w:val="both"/>
      </w:pPr>
      <w:bookmarkStart w:id="8" w:name="P248"/>
      <w:bookmarkEnd w:id="8"/>
      <w:r>
        <w:t xml:space="preserve">    &lt;**&gt; При наличии печати.</w:t>
      </w: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nformat"/>
        <w:jc w:val="both"/>
      </w:pPr>
      <w:r>
        <w:t xml:space="preserve">                                                           Форма N </w:t>
      </w:r>
      <w:proofErr w:type="gramStart"/>
      <w:r>
        <w:t>К(</w:t>
      </w:r>
      <w:proofErr w:type="gramEnd"/>
      <w:r>
        <w:t>Ф)Х-ПЗ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bookmarkStart w:id="9" w:name="P254"/>
      <w:bookmarkEnd w:id="9"/>
      <w:r>
        <w:t xml:space="preserve">                                  СПРАВКА</w:t>
      </w:r>
    </w:p>
    <w:p w:rsidR="00587694" w:rsidRDefault="00587694">
      <w:pPr>
        <w:pStyle w:val="ConsPlusNonformat"/>
        <w:jc w:val="both"/>
      </w:pPr>
      <w:r>
        <w:t xml:space="preserve">            об отсутствии просроченной задолженности по выплате</w:t>
      </w:r>
    </w:p>
    <w:p w:rsidR="00587694" w:rsidRDefault="00587694">
      <w:pPr>
        <w:pStyle w:val="ConsPlusNonformat"/>
        <w:jc w:val="both"/>
      </w:pPr>
      <w:r>
        <w:t xml:space="preserve">          заработной платы работникам </w:t>
      </w:r>
      <w:proofErr w:type="gramStart"/>
      <w:r>
        <w:t>крестьянского</w:t>
      </w:r>
      <w:proofErr w:type="gramEnd"/>
      <w:r>
        <w:t xml:space="preserve"> (фермерского)</w:t>
      </w:r>
    </w:p>
    <w:p w:rsidR="00587694" w:rsidRDefault="00587694">
      <w:pPr>
        <w:pStyle w:val="ConsPlusNonformat"/>
        <w:jc w:val="both"/>
      </w:pPr>
      <w:r>
        <w:t xml:space="preserve">                хозяйства по состоянию на 1-е число месяца</w:t>
      </w:r>
    </w:p>
    <w:p w:rsidR="00587694" w:rsidRDefault="00587694">
      <w:pPr>
        <w:pStyle w:val="ConsPlusNonformat"/>
        <w:jc w:val="both"/>
      </w:pPr>
      <w:r>
        <w:t xml:space="preserve">                           обращения за грантом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r>
        <w:t>___________________________________________________________________________</w:t>
      </w:r>
    </w:p>
    <w:p w:rsidR="00587694" w:rsidRDefault="00587694">
      <w:pPr>
        <w:pStyle w:val="ConsPlusNonformat"/>
        <w:jc w:val="both"/>
      </w:pPr>
      <w:r>
        <w:t xml:space="preserve">           (наименование крестьянского (фермерского) хозяйства)</w:t>
      </w:r>
    </w:p>
    <w:p w:rsidR="00587694" w:rsidRDefault="00587694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r>
        <w:t>подтверждает  отсутствие  просроченной  задолженности по выплате заработной</w:t>
      </w:r>
    </w:p>
    <w:p w:rsidR="00587694" w:rsidRDefault="00587694">
      <w:pPr>
        <w:pStyle w:val="ConsPlusNonformat"/>
        <w:jc w:val="both"/>
      </w:pPr>
      <w:r>
        <w:t>платы работникам по состоянию на "01" _________ 20__ г.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r>
        <w:t xml:space="preserve">И.П. Глава </w:t>
      </w:r>
      <w:proofErr w:type="gramStart"/>
      <w:r>
        <w:t>К(</w:t>
      </w:r>
      <w:proofErr w:type="gramEnd"/>
      <w:r>
        <w:t>Ф)Х            ___________ _____________________</w:t>
      </w:r>
    </w:p>
    <w:p w:rsidR="00587694" w:rsidRDefault="00587694">
      <w:pPr>
        <w:pStyle w:val="ConsPlusNonformat"/>
        <w:jc w:val="both"/>
      </w:pPr>
      <w:r>
        <w:t>М.П. (при наличии)           (подпись)   (инициалы, фамилия)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r>
        <w:t>"___" _______________ 20__ г.</w:t>
      </w: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nformat"/>
        <w:jc w:val="both"/>
      </w:pPr>
      <w:r>
        <w:t xml:space="preserve">                                                           Форма N </w:t>
      </w:r>
      <w:proofErr w:type="gramStart"/>
      <w:r>
        <w:t>К(</w:t>
      </w:r>
      <w:proofErr w:type="gramEnd"/>
      <w:r>
        <w:t>Ф)Х-3Н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r>
        <w:t>(Угловой штамп крестьянского</w:t>
      </w:r>
      <w:proofErr w:type="gramStart"/>
      <w:r>
        <w:t xml:space="preserve">                     В</w:t>
      </w:r>
      <w:proofErr w:type="gramEnd"/>
      <w:r>
        <w:t xml:space="preserve"> министерство сельского</w:t>
      </w:r>
    </w:p>
    <w:p w:rsidR="00587694" w:rsidRDefault="00587694">
      <w:pPr>
        <w:pStyle w:val="ConsPlusNonformat"/>
        <w:jc w:val="both"/>
      </w:pPr>
      <w:r>
        <w:t>(фермерского) хозяйства с исходящими             хозяйства и продовольствия</w:t>
      </w:r>
    </w:p>
    <w:p w:rsidR="00587694" w:rsidRDefault="00587694">
      <w:pPr>
        <w:pStyle w:val="ConsPlusNonformat"/>
        <w:jc w:val="both"/>
      </w:pPr>
      <w:r>
        <w:t>реквизитами документа)                           Кировской области</w:t>
      </w:r>
    </w:p>
    <w:p w:rsidR="00587694" w:rsidRDefault="00587694">
      <w:pPr>
        <w:pStyle w:val="ConsPlusNonformat"/>
        <w:jc w:val="both"/>
      </w:pPr>
      <w:r>
        <w:t xml:space="preserve">                                                 610000, г. Киров,</w:t>
      </w:r>
    </w:p>
    <w:p w:rsidR="00587694" w:rsidRDefault="00587694">
      <w:pPr>
        <w:pStyle w:val="ConsPlusNonformat"/>
        <w:jc w:val="both"/>
      </w:pPr>
      <w:r>
        <w:t xml:space="preserve">                                                 ул. </w:t>
      </w:r>
      <w:proofErr w:type="spellStart"/>
      <w:r>
        <w:t>Дерендяева</w:t>
      </w:r>
      <w:proofErr w:type="spellEnd"/>
      <w:r>
        <w:t>, 23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bookmarkStart w:id="10" w:name="P283"/>
      <w:bookmarkEnd w:id="10"/>
      <w:r>
        <w:t xml:space="preserve">                                   ОПИСЬ</w:t>
      </w:r>
    </w:p>
    <w:p w:rsidR="00587694" w:rsidRDefault="00587694">
      <w:pPr>
        <w:pStyle w:val="ConsPlusNonformat"/>
        <w:jc w:val="both"/>
      </w:pPr>
      <w:r>
        <w:t xml:space="preserve">            документов, подтверждающих исполнение </w:t>
      </w:r>
      <w:proofErr w:type="gramStart"/>
      <w:r>
        <w:t>крестьянским</w:t>
      </w:r>
      <w:proofErr w:type="gramEnd"/>
    </w:p>
    <w:p w:rsidR="00587694" w:rsidRDefault="00587694">
      <w:pPr>
        <w:pStyle w:val="ConsPlusNonformat"/>
        <w:jc w:val="both"/>
      </w:pPr>
      <w:r>
        <w:t xml:space="preserve">           (фермерским) хозяйством условий предоставления гранта</w:t>
      </w:r>
    </w:p>
    <w:p w:rsidR="00587694" w:rsidRDefault="00587694">
      <w:pPr>
        <w:pStyle w:val="ConsPlusNonformat"/>
        <w:jc w:val="both"/>
      </w:pPr>
      <w:r>
        <w:t xml:space="preserve">                     из областного бюджета на развитие</w:t>
      </w:r>
    </w:p>
    <w:p w:rsidR="00587694" w:rsidRDefault="00587694">
      <w:pPr>
        <w:pStyle w:val="ConsPlusNonformat"/>
        <w:jc w:val="both"/>
      </w:pPr>
      <w:r>
        <w:t xml:space="preserve">                      семейной животноводческой фермы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r>
        <w:t xml:space="preserve">    Для   подтверждения   соблюдения   условий   предоставления  гранта  </w:t>
      </w:r>
      <w:proofErr w:type="gramStart"/>
      <w:r>
        <w:t>из</w:t>
      </w:r>
      <w:proofErr w:type="gramEnd"/>
    </w:p>
    <w:p w:rsidR="00587694" w:rsidRDefault="00587694">
      <w:pPr>
        <w:pStyle w:val="ConsPlusNonformat"/>
        <w:jc w:val="both"/>
      </w:pPr>
      <w:r>
        <w:t>областного бюджета на развитие семейной животноводческой фермы представляем</w:t>
      </w:r>
    </w:p>
    <w:p w:rsidR="00587694" w:rsidRDefault="00587694">
      <w:pPr>
        <w:pStyle w:val="ConsPlusNonformat"/>
        <w:jc w:val="both"/>
      </w:pPr>
      <w:r>
        <w:t>следующие документы:</w:t>
      </w:r>
    </w:p>
    <w:p w:rsidR="00587694" w:rsidRDefault="00587694">
      <w:pPr>
        <w:pStyle w:val="ConsPlusNonformat"/>
        <w:jc w:val="both"/>
      </w:pPr>
      <w:r>
        <w:t xml:space="preserve">    1.  Справку о состоянии расчетов по налогам, сборам, страховым взносам,</w:t>
      </w:r>
    </w:p>
    <w:p w:rsidR="00587694" w:rsidRDefault="00587694">
      <w:pPr>
        <w:pStyle w:val="ConsPlusNonformat"/>
        <w:jc w:val="both"/>
      </w:pPr>
      <w:r>
        <w:t xml:space="preserve">пеням,  штрафам, процентам организаций и индивидуальных предпринимателей </w:t>
      </w:r>
      <w:proofErr w:type="gramStart"/>
      <w:r>
        <w:t>от</w:t>
      </w:r>
      <w:proofErr w:type="gramEnd"/>
    </w:p>
    <w:p w:rsidR="00587694" w:rsidRDefault="00587694">
      <w:pPr>
        <w:pStyle w:val="ConsPlusNonformat"/>
        <w:jc w:val="both"/>
      </w:pPr>
      <w:r>
        <w:t>________ 20____ г.</w:t>
      </w:r>
    </w:p>
    <w:p w:rsidR="00587694" w:rsidRDefault="00587694">
      <w:pPr>
        <w:pStyle w:val="ConsPlusNonformat"/>
        <w:jc w:val="both"/>
      </w:pPr>
      <w:r>
        <w:t xml:space="preserve">    2.  Справку  о состоянии расчетов по страховым взносам, пеням и штрафам</w:t>
      </w:r>
    </w:p>
    <w:p w:rsidR="00587694" w:rsidRDefault="00587694">
      <w:pPr>
        <w:pStyle w:val="ConsPlusNonformat"/>
        <w:jc w:val="both"/>
      </w:pPr>
      <w:r>
        <w:t xml:space="preserve">на   обязательное   социальное   страхование   от   несчастных  случаев  </w:t>
      </w:r>
      <w:proofErr w:type="gramStart"/>
      <w:r>
        <w:t>на</w:t>
      </w:r>
      <w:proofErr w:type="gramEnd"/>
    </w:p>
    <w:p w:rsidR="00587694" w:rsidRDefault="00587694">
      <w:pPr>
        <w:pStyle w:val="ConsPlusNonformat"/>
        <w:jc w:val="both"/>
      </w:pPr>
      <w:proofErr w:type="gramStart"/>
      <w:r>
        <w:t>производстве</w:t>
      </w:r>
      <w:proofErr w:type="gramEnd"/>
      <w:r>
        <w:t xml:space="preserve"> и профессиональных заболеваний от ________ 20___ г.</w:t>
      </w:r>
    </w:p>
    <w:p w:rsidR="00587694" w:rsidRDefault="00587694">
      <w:pPr>
        <w:pStyle w:val="ConsPlusNonformat"/>
        <w:jc w:val="both"/>
      </w:pPr>
      <w:r>
        <w:t xml:space="preserve">    3. ...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r>
        <w:t>__________________________              ___________   _____________________</w:t>
      </w:r>
    </w:p>
    <w:p w:rsidR="00587694" w:rsidRDefault="00587694">
      <w:pPr>
        <w:pStyle w:val="ConsPlusNonformat"/>
        <w:jc w:val="both"/>
      </w:pPr>
      <w:r>
        <w:t xml:space="preserve">    (И.П. Глава </w:t>
      </w:r>
      <w:proofErr w:type="gramStart"/>
      <w:r>
        <w:t>К(</w:t>
      </w:r>
      <w:proofErr w:type="gramEnd"/>
      <w:r>
        <w:t>Ф)Х)                   (подпись)     (инициалы, фамилия)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r>
        <w:t>М.П. (при наличии)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r>
        <w:t>"___" ____________ 20___ г.</w:t>
      </w: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right"/>
        <w:outlineLvl w:val="0"/>
      </w:pPr>
      <w:r>
        <w:t>Приложение N 2</w:t>
      </w: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right"/>
      </w:pPr>
      <w:r>
        <w:t>Утвержден</w:t>
      </w:r>
    </w:p>
    <w:p w:rsidR="00587694" w:rsidRDefault="00587694">
      <w:pPr>
        <w:pStyle w:val="ConsPlusNormal"/>
        <w:jc w:val="right"/>
      </w:pPr>
      <w:r>
        <w:t>распоряжением</w:t>
      </w:r>
    </w:p>
    <w:p w:rsidR="00587694" w:rsidRDefault="00587694">
      <w:pPr>
        <w:pStyle w:val="ConsPlusNormal"/>
        <w:jc w:val="right"/>
      </w:pPr>
      <w:r>
        <w:t>министерства</w:t>
      </w:r>
    </w:p>
    <w:p w:rsidR="00587694" w:rsidRDefault="00587694">
      <w:pPr>
        <w:pStyle w:val="ConsPlusNormal"/>
        <w:jc w:val="right"/>
      </w:pPr>
      <w:r>
        <w:t>сельского хозяйства и продовольствия</w:t>
      </w:r>
    </w:p>
    <w:p w:rsidR="00587694" w:rsidRDefault="00587694">
      <w:pPr>
        <w:pStyle w:val="ConsPlusNormal"/>
        <w:jc w:val="right"/>
      </w:pPr>
      <w:r>
        <w:t>Кировской области</w:t>
      </w:r>
    </w:p>
    <w:p w:rsidR="00587694" w:rsidRDefault="00587694">
      <w:pPr>
        <w:pStyle w:val="ConsPlusNormal"/>
        <w:jc w:val="right"/>
      </w:pPr>
      <w:r>
        <w:t>от 5 мая 2017 г. N 34</w:t>
      </w: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Title"/>
        <w:jc w:val="center"/>
      </w:pPr>
      <w:bookmarkStart w:id="11" w:name="P321"/>
      <w:bookmarkEnd w:id="11"/>
      <w:r>
        <w:t>РЕГЛАМЕНТ</w:t>
      </w:r>
    </w:p>
    <w:p w:rsidR="00587694" w:rsidRDefault="00587694">
      <w:pPr>
        <w:pStyle w:val="ConsPlusTitle"/>
        <w:jc w:val="center"/>
      </w:pPr>
      <w:r>
        <w:lastRenderedPageBreak/>
        <w:t>ПРЕДСТАВЛЕНИЯ И РАССМОТРЕНИЯ ДОКУМЕНТОВ</w:t>
      </w:r>
    </w:p>
    <w:p w:rsidR="00587694" w:rsidRDefault="00587694">
      <w:pPr>
        <w:pStyle w:val="ConsPlusTitle"/>
        <w:jc w:val="center"/>
      </w:pPr>
      <w:r>
        <w:t>ДЛЯ ПРЕДОСТАВЛЕНИЯ ИЗ ОБЛАСТНОГО БЮДЖЕТА ГРАНТОВ</w:t>
      </w:r>
    </w:p>
    <w:p w:rsidR="00587694" w:rsidRDefault="00587694">
      <w:pPr>
        <w:pStyle w:val="ConsPlusTitle"/>
        <w:jc w:val="center"/>
      </w:pPr>
      <w:r>
        <w:t>НА ПОДДЕРЖКУ НАЧИНАЮЩИХ ФЕРМЕРОВ</w:t>
      </w:r>
    </w:p>
    <w:p w:rsidR="00587694" w:rsidRDefault="0058769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8769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87694" w:rsidRDefault="005876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7694" w:rsidRDefault="0058769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министерства сельского хозяйства и продовольствия</w:t>
            </w:r>
            <w:proofErr w:type="gramEnd"/>
          </w:p>
          <w:p w:rsidR="00587694" w:rsidRDefault="00587694">
            <w:pPr>
              <w:pStyle w:val="ConsPlusNormal"/>
              <w:jc w:val="center"/>
            </w:pPr>
            <w:r>
              <w:rPr>
                <w:color w:val="392C69"/>
              </w:rPr>
              <w:t xml:space="preserve">Кировской области от 14.06.2017 </w:t>
            </w:r>
            <w:hyperlink r:id="rId30" w:history="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 xml:space="preserve">, от 23.03.2018 </w:t>
            </w:r>
            <w:hyperlink r:id="rId31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,</w:t>
            </w:r>
          </w:p>
          <w:p w:rsidR="00587694" w:rsidRDefault="005876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28.05.2019 </w:t>
            </w:r>
            <w:hyperlink r:id="rId32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соответствии с настоящим Регламентом осуществляется представление и рассмотрение документов для предоставления из областного бюджета грантов на поддержку начинающих фермеров в соответствии с </w:t>
      </w:r>
      <w:hyperlink r:id="rId33" w:history="1">
        <w:r>
          <w:rPr>
            <w:color w:val="0000FF"/>
          </w:rPr>
          <w:t>Порядком</w:t>
        </w:r>
      </w:hyperlink>
      <w:r>
        <w:t xml:space="preserve"> предоставления грантов из областного бюджета на поддержку начинающих фермеров, утвержденным постановлением Правительства Кировской области от 10.03.2017 N 52/147 "О предоставлении крестьянским (фермерским) хозяйствам грантов из областного бюджета на развитие семейных животноводческих ферм и на поддержку</w:t>
      </w:r>
      <w:proofErr w:type="gramEnd"/>
      <w:r>
        <w:t xml:space="preserve"> начинающих фермеров" (далее соответственно - грант, Порядок).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Для целей настоящего Регламента используются понятия, определенные в </w:t>
      </w:r>
      <w:hyperlink r:id="rId34" w:history="1">
        <w:r>
          <w:rPr>
            <w:color w:val="0000FF"/>
          </w:rPr>
          <w:t>пунктах 1.2</w:t>
        </w:r>
      </w:hyperlink>
      <w:r>
        <w:t xml:space="preserve">, </w:t>
      </w:r>
      <w:hyperlink r:id="rId35" w:history="1">
        <w:r>
          <w:rPr>
            <w:color w:val="0000FF"/>
          </w:rPr>
          <w:t>1.3</w:t>
        </w:r>
      </w:hyperlink>
      <w:r>
        <w:t xml:space="preserve"> и </w:t>
      </w:r>
      <w:hyperlink r:id="rId36" w:history="1">
        <w:r>
          <w:rPr>
            <w:color w:val="0000FF"/>
          </w:rPr>
          <w:t>1.4</w:t>
        </w:r>
      </w:hyperlink>
      <w:r>
        <w:t xml:space="preserve"> Положения о проведении конкурса по отбору крестьянских (фермерских) хозяйств для предоставления грантов из областного бюджета на поддержку начинающих фермеров, утвержденного постановлением Правительства Кировской области от 10.03.2017 N 52/147 "О предоставлении крестьянским (фермерским) хозяйствам грантов из областного бюджета на развитие семейных животноводческих ферм и на поддержку начинающих</w:t>
      </w:r>
      <w:proofErr w:type="gramEnd"/>
      <w:r>
        <w:t xml:space="preserve"> фермеров" (далее - Положение).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3. Грант предоставляется из областного бюджета (в том числе за счет средств федерального бюджета) в форме субсидии главе крестьянского (фермерского) хозяйства, признанного победителем конкурса, на финансовое обеспечение части затрат на поддержку начинающего фермера.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Для получения гранта победитель конкурса в течение десяти рабочих дней со дня признания его победителем конкурса заключает с министерством сельского хозяйства и продовольствия Кировской области (далее - министерство) соглашение о предоставлении из областного бюджета субсидии крестьянскому (фермерскому) лицу - производителю товаров, работ, услуг на финансовое обеспечение части затрат на поддержку начинающих фермеров, составленное в соответствии с Типовой формой, установленной министерством финансов Кировской</w:t>
      </w:r>
      <w:proofErr w:type="gramEnd"/>
      <w:r>
        <w:t xml:space="preserve"> области, </w:t>
      </w:r>
      <w:proofErr w:type="gramStart"/>
      <w:r>
        <w:t>предусматривающее</w:t>
      </w:r>
      <w:proofErr w:type="gramEnd"/>
      <w:r>
        <w:t xml:space="preserve"> в том числе целевые показатели результативности предоставления субсидии и их значения, формы отчетности и сроки их представления (далее - Соглашение).</w:t>
      </w:r>
    </w:p>
    <w:p w:rsidR="00587694" w:rsidRDefault="00587694">
      <w:pPr>
        <w:pStyle w:val="ConsPlusNormal"/>
        <w:jc w:val="both"/>
      </w:pPr>
      <w:r>
        <w:t xml:space="preserve">(п. 4 в ред. </w:t>
      </w:r>
      <w:hyperlink r:id="rId37" w:history="1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23.03.2018 N 28)</w:t>
      </w:r>
    </w:p>
    <w:p w:rsidR="00587694" w:rsidRDefault="00587694">
      <w:pPr>
        <w:pStyle w:val="ConsPlusNormal"/>
        <w:spacing w:before="220"/>
        <w:ind w:firstLine="540"/>
        <w:jc w:val="both"/>
      </w:pPr>
      <w:bookmarkStart w:id="12" w:name="P335"/>
      <w:bookmarkEnd w:id="12"/>
      <w:r>
        <w:t xml:space="preserve">5. Победители конкурса с целью подтверждения соблюдения условий, изложенных в </w:t>
      </w:r>
      <w:hyperlink r:id="rId38" w:history="1">
        <w:r>
          <w:rPr>
            <w:color w:val="0000FF"/>
          </w:rPr>
          <w:t>пункте 4</w:t>
        </w:r>
      </w:hyperlink>
      <w:r>
        <w:t xml:space="preserve"> Порядка предоставления грантов из областного бюджета крестьянским (фермерским) хозяйствам на поддержку начинающих фермеров, утвержденного постановлением Правительства Кировской области от 10.03.2017 N 52/147: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5.1. Представляют в отдел реализации программ развития сельских территорий и малых форм хозяйствования следующие документы по состоянию на 1-е число месяца обращения за грантом: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5.1.1. Справки об отсутствии (наличии) у победителя конкурса задолженности по налогам (сборам), по страховым взносам и начисленным пеням по ним и штрафам, выданные налоговым органом и региональным отделением Фонда социального страхования Российской Федерации, на </w:t>
      </w:r>
      <w:r>
        <w:lastRenderedPageBreak/>
        <w:t>учете в которых состоит глава крестьянского (фермерского) хозяйства. Справки представляются по инициативе главы крестьянского (фермерского) хозяйства.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5.1.2. Справку о своевременном перечислении (уплате) в полном объеме начисленных и удержанных сумм налога на доходы физических лиц, составленную по прилагаемой </w:t>
      </w:r>
      <w:hyperlink w:anchor="P456" w:history="1">
        <w:r>
          <w:rPr>
            <w:color w:val="0000FF"/>
          </w:rPr>
          <w:t xml:space="preserve">форме N </w:t>
        </w:r>
        <w:proofErr w:type="gramStart"/>
        <w:r>
          <w:rPr>
            <w:color w:val="0000FF"/>
          </w:rPr>
          <w:t>К(</w:t>
        </w:r>
        <w:proofErr w:type="gramEnd"/>
        <w:r>
          <w:rPr>
            <w:color w:val="0000FF"/>
          </w:rPr>
          <w:t>Ф)Х-ПН</w:t>
        </w:r>
      </w:hyperlink>
      <w:r>
        <w:t>. Справка представляется по инициативе главы крестьянского (фермерского) хозяйства.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5.1.3. Справку о размере среднемесячной заработной платы, составленную по прилагаемой </w:t>
      </w:r>
      <w:hyperlink w:anchor="P493" w:history="1">
        <w:r>
          <w:rPr>
            <w:color w:val="0000FF"/>
          </w:rPr>
          <w:t xml:space="preserve">форме N </w:t>
        </w:r>
        <w:proofErr w:type="gramStart"/>
        <w:r>
          <w:rPr>
            <w:color w:val="0000FF"/>
          </w:rPr>
          <w:t>К(</w:t>
        </w:r>
        <w:proofErr w:type="gramEnd"/>
        <w:r>
          <w:rPr>
            <w:color w:val="0000FF"/>
          </w:rPr>
          <w:t>Ф)Х-СЗ</w:t>
        </w:r>
      </w:hyperlink>
      <w:r>
        <w:t>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5.1.4. Справку об отсутствии просроченной задолженности по выплате заработной платы работникам крестьянского (фермерского) хозяйства, составленную по прилагаемой </w:t>
      </w:r>
      <w:hyperlink w:anchor="P530" w:history="1">
        <w:r>
          <w:rPr>
            <w:color w:val="0000FF"/>
          </w:rPr>
          <w:t xml:space="preserve">форме N </w:t>
        </w:r>
        <w:proofErr w:type="gramStart"/>
        <w:r>
          <w:rPr>
            <w:color w:val="0000FF"/>
          </w:rPr>
          <w:t>К(</w:t>
        </w:r>
        <w:proofErr w:type="gramEnd"/>
        <w:r>
          <w:rPr>
            <w:color w:val="0000FF"/>
          </w:rPr>
          <w:t>Ф)Х-ПЗ</w:t>
        </w:r>
      </w:hyperlink>
      <w:r>
        <w:t>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5.1.5. Опись документов, подтверждающих исполнение крестьянским (фермерским) хозяйством условий предоставления гранта из областного бюджета на поддержку начинающего фермера, составленную по прилагаемой </w:t>
      </w:r>
      <w:hyperlink w:anchor="P559" w:history="1">
        <w:r>
          <w:rPr>
            <w:color w:val="0000FF"/>
          </w:rPr>
          <w:t xml:space="preserve">форме N </w:t>
        </w:r>
        <w:proofErr w:type="gramStart"/>
        <w:r>
          <w:rPr>
            <w:color w:val="0000FF"/>
          </w:rPr>
          <w:t>К(</w:t>
        </w:r>
        <w:proofErr w:type="gramEnd"/>
        <w:r>
          <w:rPr>
            <w:color w:val="0000FF"/>
          </w:rPr>
          <w:t>Ф)Х-3Н</w:t>
        </w:r>
      </w:hyperlink>
      <w:r>
        <w:t xml:space="preserve"> (в двух экземплярах).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5.2. В случае выявления неполноты представленных документов, недостоверности сведений в поданных документах и (или) несоответствия установленным требованиям устраняют указанные нарушения и не позднее пяти дней </w:t>
      </w:r>
      <w:proofErr w:type="gramStart"/>
      <w:r>
        <w:t>с даты возврата</w:t>
      </w:r>
      <w:proofErr w:type="gramEnd"/>
      <w:r>
        <w:t xml:space="preserve"> документов министерством вновь направляют документы в отдел реализации программ развития сельских территорий и малых форм хозяйствования министерства.</w:t>
      </w:r>
    </w:p>
    <w:p w:rsidR="00587694" w:rsidRDefault="0058769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39" w:history="1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28.05.2019 N 49)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6. Исключен. - </w:t>
      </w:r>
      <w:hyperlink r:id="rId40" w:history="1">
        <w:r>
          <w:rPr>
            <w:color w:val="0000FF"/>
          </w:rPr>
          <w:t>Распоряжение</w:t>
        </w:r>
      </w:hyperlink>
      <w:r>
        <w:t xml:space="preserve"> министерства сельского хозяйства и продовольствия Кировской области от 28.05.2019 N 49.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6. Отдел реализации программ развития сельских территорий и малых форм хозяйствования: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6.1. Принимает документы, представленные победителями конкурса в двух экземплярах (оригинал, копия).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6.2. Проставляет в описи документов дату их подачи и возвращает один экземпляр (копию) победителю конкурса с отметкой о получении.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6.3. Проверяет полноту представленных документов, достоверность сведений в поданных победителями конкурса документах, включая наличие или отсутствие соответствующей задолженности и соответствие документов требованиям, установленным </w:t>
      </w:r>
      <w:hyperlink w:anchor="P335" w:history="1">
        <w:r>
          <w:rPr>
            <w:color w:val="0000FF"/>
          </w:rPr>
          <w:t>пунктом 5</w:t>
        </w:r>
      </w:hyperlink>
      <w:r>
        <w:t xml:space="preserve"> настоящего Регламента.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6.4. В случае выявления неполноты представленных документов, недостоверности сведений в поданных документах и (или) несоответствия установленным требованиям возвращает документы подавшим их победителям конкурса с указанием причин возврата.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6.5. При отсутствии указанных недостатков готовит проект Соглашения с победителем конкурса, визирует его и обеспечивает подписание Соглашения победителем конкурса и министерством.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6.6. В течение трех рабочих дней со дня подписания Соглашения министром министерства передает один подписанный экземпляр Соглашения победителю конкурса.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6.7. Хранит: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lastRenderedPageBreak/>
        <w:t>6.7.1. В течение одного года со дня возврата документов победителю конкурса копии документов, по которым выявлено наличие оснований для возврата представленных документов.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6.7.2. В течение пяти лет со дня их подписания Соглашения, заключенные с победителями конкурса.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6.8. Готовит проект реестра на перечисление суммы гранта на поддержку начинающего фермера по прилагаемой </w:t>
      </w:r>
      <w:hyperlink w:anchor="P382" w:history="1">
        <w:r>
          <w:rPr>
            <w:color w:val="0000FF"/>
          </w:rPr>
          <w:t xml:space="preserve">форме N </w:t>
        </w:r>
        <w:proofErr w:type="gramStart"/>
        <w:r>
          <w:rPr>
            <w:color w:val="0000FF"/>
          </w:rPr>
          <w:t>К(</w:t>
        </w:r>
        <w:proofErr w:type="gramEnd"/>
        <w:r>
          <w:rPr>
            <w:color w:val="0000FF"/>
          </w:rPr>
          <w:t>Ф)Х-2</w:t>
        </w:r>
      </w:hyperlink>
      <w:r>
        <w:t xml:space="preserve"> (далее - проект реестра) (в двух экземплярах) и передает в отдел финансирования программ и мероприятий развития АПК для перечисления на лицевой счет крестьянского (фермерского) хозяйства, открытый в министерстве финансов Кировской области для учета операций со средствами субсидий, если иное не установлено законодательством Российской Федерации (далее - лицевой счет победителя конкурса), в размере 100% суммы гранта, указанной в Соглашении.</w:t>
      </w:r>
    </w:p>
    <w:p w:rsidR="00587694" w:rsidRDefault="0058769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6.8 в ред. </w:t>
      </w:r>
      <w:hyperlink r:id="rId41" w:history="1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14.06.2017 N 45)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7. Отдел финансирования программ и мероприятий развития АПК: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7.1. Получает от отдела реализации программ развития сельских территорий и малых форм хозяйствования проект </w:t>
      </w:r>
      <w:hyperlink w:anchor="P382" w:history="1">
        <w:r>
          <w:rPr>
            <w:color w:val="0000FF"/>
          </w:rPr>
          <w:t>реестра</w:t>
        </w:r>
      </w:hyperlink>
      <w:r>
        <w:t>, проверяет правильность составления проекта реестра.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7.2. В случае наличия в проекте </w:t>
      </w:r>
      <w:hyperlink w:anchor="P382" w:history="1">
        <w:r>
          <w:rPr>
            <w:color w:val="0000FF"/>
          </w:rPr>
          <w:t>реестра</w:t>
        </w:r>
      </w:hyperlink>
      <w:r>
        <w:t xml:space="preserve"> ошибок извещает об этом отдел реализации программ развития сельских территорий и малых форм хозяйствования и возвращает проект реестра не позднее трех рабочих дней со дня его получения.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7.3. В случае отсутствия ошибок: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7.3.1. Визирует надлежаще составленный проект </w:t>
      </w:r>
      <w:hyperlink w:anchor="P382" w:history="1">
        <w:r>
          <w:rPr>
            <w:color w:val="0000FF"/>
          </w:rPr>
          <w:t>реестра</w:t>
        </w:r>
      </w:hyperlink>
      <w:r>
        <w:t xml:space="preserve"> и представляет его на подписание министру (заместителю министра).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7.3.2. Готовит на основании </w:t>
      </w:r>
      <w:hyperlink w:anchor="P382" w:history="1">
        <w:r>
          <w:rPr>
            <w:color w:val="0000FF"/>
          </w:rPr>
          <w:t>реестра</w:t>
        </w:r>
      </w:hyperlink>
      <w:r>
        <w:t xml:space="preserve"> проекты платежных документов, предусматривающих перечисление суммы гранта.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7.3.3. Представляет проекты платежных документов на подписание уполномоченным должностным лицам министерства.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7.3.4. </w:t>
      </w:r>
      <w:proofErr w:type="gramStart"/>
      <w:r>
        <w:t xml:space="preserve">Представляет для исполнения платежные документы в соответствии с установленной реестром последовательностью, а также реестр в министерство финансов Кировской области в течение трех рабочих дней со дня получения надлежаще составленных проекта </w:t>
      </w:r>
      <w:hyperlink w:anchor="P382" w:history="1">
        <w:r>
          <w:rPr>
            <w:color w:val="0000FF"/>
          </w:rPr>
          <w:t>реестра</w:t>
        </w:r>
      </w:hyperlink>
      <w:r>
        <w:t xml:space="preserve"> и иных документов от отдела реализации программ развития сельских территорий и малых форм хозяйствования.</w:t>
      </w:r>
      <w:proofErr w:type="gramEnd"/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7.3.5. Возвращает в отдел реализации программ развития сельских территорий и малых форм </w:t>
      </w:r>
      <w:proofErr w:type="gramStart"/>
      <w:r>
        <w:t>хозяйствования</w:t>
      </w:r>
      <w:proofErr w:type="gramEnd"/>
      <w:r>
        <w:t xml:space="preserve"> полученные от него документы, в том числе один экземпляр </w:t>
      </w:r>
      <w:hyperlink w:anchor="P382" w:history="1">
        <w:r>
          <w:rPr>
            <w:color w:val="0000FF"/>
          </w:rPr>
          <w:t>реестра</w:t>
        </w:r>
      </w:hyperlink>
      <w:r>
        <w:t xml:space="preserve"> с отметкой о дне перечисления грантов, не позднее следующего рабочего дня после перечисления сумм грантов.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7.3.6. Хранит в течение пяти лет со дня подписания </w:t>
      </w:r>
      <w:hyperlink w:anchor="P382" w:history="1">
        <w:r>
          <w:rPr>
            <w:color w:val="0000FF"/>
          </w:rPr>
          <w:t>реестра</w:t>
        </w:r>
      </w:hyperlink>
      <w:r>
        <w:t xml:space="preserve"> о перечислении сумм грантов министром (заместителем министра) один экземпляр реестра.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8. Отдел реализации программ развития сельских территорий и малых форм хозяйствования: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8.1. В случае выявления после предоставления гранта нарушения крестьянским (фермерским) хозяйством хотя бы одного из требований, установленных </w:t>
      </w:r>
      <w:hyperlink r:id="rId42" w:history="1">
        <w:r>
          <w:rPr>
            <w:color w:val="0000FF"/>
          </w:rPr>
          <w:t>разделами 3</w:t>
        </w:r>
      </w:hyperlink>
      <w:r>
        <w:t xml:space="preserve">, </w:t>
      </w:r>
      <w:hyperlink r:id="rId43" w:history="1">
        <w:r>
          <w:rPr>
            <w:color w:val="0000FF"/>
          </w:rPr>
          <w:t>4</w:t>
        </w:r>
      </w:hyperlink>
      <w:r>
        <w:t xml:space="preserve"> Положения, либо нецелевого использования крестьянским (фермерским) хозяйством </w:t>
      </w:r>
      <w:r>
        <w:lastRenderedPageBreak/>
        <w:t>полученного гранта: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8.1.1. Готовит письмо главе крестьянского (фермерского) хозяйства, </w:t>
      </w:r>
      <w:proofErr w:type="gramStart"/>
      <w:r>
        <w:t>получившему</w:t>
      </w:r>
      <w:proofErr w:type="gramEnd"/>
      <w:r>
        <w:t xml:space="preserve"> грант, с требованием о возврате гранта в областной бюджет в течение тридцати дней со дня получения требования.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8.1.2. Направляет письмо главе крестьянского (фермерского) хозяйства, </w:t>
      </w:r>
      <w:proofErr w:type="gramStart"/>
      <w:r>
        <w:t>получившему</w:t>
      </w:r>
      <w:proofErr w:type="gramEnd"/>
      <w:r>
        <w:t xml:space="preserve"> грант, в течение пяти рабочих дней со дня получения министерством информации о выявленном нарушении.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8.2. В случае </w:t>
      </w:r>
      <w:proofErr w:type="spellStart"/>
      <w:r>
        <w:t>невозврата</w:t>
      </w:r>
      <w:proofErr w:type="spellEnd"/>
      <w:r>
        <w:t xml:space="preserve"> в установленный срок в областной бюджет гранта готовит и направляет в течение одного месяца после истечения установленного срока исковое заявление в соответствующий суд о взыскании суммы гранта в областной бюджет.</w:t>
      </w: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8769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87694" w:rsidRDefault="005876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7694" w:rsidRDefault="0058769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4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  <w:proofErr w:type="gramEnd"/>
          </w:p>
          <w:p w:rsidR="00587694" w:rsidRDefault="0058769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Кировской области от 23.03.2018 N 28)</w:t>
            </w:r>
            <w:proofErr w:type="gramEnd"/>
          </w:p>
        </w:tc>
      </w:tr>
    </w:tbl>
    <w:p w:rsidR="00587694" w:rsidRDefault="00587694">
      <w:pPr>
        <w:pStyle w:val="ConsPlusNormal"/>
        <w:jc w:val="both"/>
      </w:pPr>
    </w:p>
    <w:p w:rsidR="00587694" w:rsidRDefault="00587694">
      <w:pPr>
        <w:pStyle w:val="ConsPlusNonformat"/>
        <w:jc w:val="both"/>
      </w:pPr>
      <w:r>
        <w:t xml:space="preserve">                                                            Форма N </w:t>
      </w:r>
      <w:proofErr w:type="gramStart"/>
      <w:r>
        <w:t>К(</w:t>
      </w:r>
      <w:proofErr w:type="gramEnd"/>
      <w:r>
        <w:t>Ф)Х-2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bookmarkStart w:id="13" w:name="P382"/>
      <w:bookmarkEnd w:id="13"/>
      <w:r>
        <w:t xml:space="preserve">                                  РЕЕСТР</w:t>
      </w:r>
    </w:p>
    <w:p w:rsidR="00587694" w:rsidRDefault="00587694">
      <w:pPr>
        <w:pStyle w:val="ConsPlusNonformat"/>
        <w:jc w:val="both"/>
      </w:pPr>
      <w:r>
        <w:t xml:space="preserve">        сумм грантов из областного бюджета победителям конкурсного</w:t>
      </w:r>
    </w:p>
    <w:p w:rsidR="00587694" w:rsidRDefault="00587694">
      <w:pPr>
        <w:pStyle w:val="ConsPlusNonformat"/>
        <w:jc w:val="both"/>
      </w:pPr>
      <w:r>
        <w:t xml:space="preserve">       отбора крестьянских (фермерских) хозяй</w:t>
      </w:r>
      <w:proofErr w:type="gramStart"/>
      <w:r>
        <w:t>ств дл</w:t>
      </w:r>
      <w:proofErr w:type="gramEnd"/>
      <w:r>
        <w:t>я предоставления</w:t>
      </w:r>
    </w:p>
    <w:p w:rsidR="00587694" w:rsidRDefault="00587694">
      <w:pPr>
        <w:pStyle w:val="ConsPlusNonformat"/>
        <w:jc w:val="both"/>
      </w:pPr>
      <w:r>
        <w:t xml:space="preserve">            </w:t>
      </w:r>
      <w:proofErr w:type="gramStart"/>
      <w:r>
        <w:t>из областного бюджета (в том числе за счет средств</w:t>
      </w:r>
      <w:proofErr w:type="gramEnd"/>
    </w:p>
    <w:p w:rsidR="00587694" w:rsidRDefault="00587694">
      <w:pPr>
        <w:pStyle w:val="ConsPlusNonformat"/>
        <w:jc w:val="both"/>
      </w:pPr>
      <w:r>
        <w:t xml:space="preserve">                федерального бюджета) грантов на поддержку</w:t>
      </w:r>
    </w:p>
    <w:p w:rsidR="00587694" w:rsidRDefault="00587694">
      <w:pPr>
        <w:pStyle w:val="ConsPlusNonformat"/>
        <w:jc w:val="both"/>
      </w:pPr>
      <w:r>
        <w:t xml:space="preserve">                            начинающих фермеров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r>
        <w:t xml:space="preserve">    "___" __________ 20___ г.        Киров           N ______</w:t>
      </w:r>
    </w:p>
    <w:p w:rsidR="00587694" w:rsidRDefault="005876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"/>
        <w:gridCol w:w="1984"/>
        <w:gridCol w:w="793"/>
        <w:gridCol w:w="1700"/>
        <w:gridCol w:w="850"/>
        <w:gridCol w:w="1303"/>
        <w:gridCol w:w="1644"/>
      </w:tblGrid>
      <w:tr w:rsidR="00587694">
        <w:tc>
          <w:tcPr>
            <w:tcW w:w="793" w:type="dxa"/>
            <w:vMerge w:val="restart"/>
          </w:tcPr>
          <w:p w:rsidR="00587694" w:rsidRDefault="0058769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587694" w:rsidRDefault="00587694">
            <w:pPr>
              <w:pStyle w:val="ConsPlusNormal"/>
              <w:jc w:val="center"/>
            </w:pPr>
            <w:r>
              <w:t>Наименование крестьянского (фермерского) хозяйства</w:t>
            </w:r>
          </w:p>
        </w:tc>
        <w:tc>
          <w:tcPr>
            <w:tcW w:w="793" w:type="dxa"/>
            <w:vMerge w:val="restart"/>
          </w:tcPr>
          <w:p w:rsidR="00587694" w:rsidRDefault="00587694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700" w:type="dxa"/>
            <w:vMerge w:val="restart"/>
          </w:tcPr>
          <w:p w:rsidR="00587694" w:rsidRDefault="00587694">
            <w:pPr>
              <w:pStyle w:val="ConsPlusNormal"/>
              <w:jc w:val="center"/>
            </w:pPr>
            <w:r>
              <w:t>Цели расходования гранта</w:t>
            </w:r>
          </w:p>
        </w:tc>
        <w:tc>
          <w:tcPr>
            <w:tcW w:w="3797" w:type="dxa"/>
            <w:gridSpan w:val="3"/>
          </w:tcPr>
          <w:p w:rsidR="00587694" w:rsidRDefault="00587694">
            <w:pPr>
              <w:pStyle w:val="ConsPlusNormal"/>
              <w:jc w:val="center"/>
            </w:pPr>
            <w:r>
              <w:t>Сумма гранта, рублей</w:t>
            </w:r>
          </w:p>
        </w:tc>
      </w:tr>
      <w:tr w:rsidR="00587694">
        <w:tc>
          <w:tcPr>
            <w:tcW w:w="793" w:type="dxa"/>
            <w:vMerge/>
          </w:tcPr>
          <w:p w:rsidR="00587694" w:rsidRDefault="00587694"/>
        </w:tc>
        <w:tc>
          <w:tcPr>
            <w:tcW w:w="1984" w:type="dxa"/>
            <w:vMerge/>
          </w:tcPr>
          <w:p w:rsidR="00587694" w:rsidRDefault="00587694"/>
        </w:tc>
        <w:tc>
          <w:tcPr>
            <w:tcW w:w="793" w:type="dxa"/>
            <w:vMerge/>
          </w:tcPr>
          <w:p w:rsidR="00587694" w:rsidRDefault="00587694"/>
        </w:tc>
        <w:tc>
          <w:tcPr>
            <w:tcW w:w="1700" w:type="dxa"/>
            <w:vMerge/>
          </w:tcPr>
          <w:p w:rsidR="00587694" w:rsidRDefault="00587694"/>
        </w:tc>
        <w:tc>
          <w:tcPr>
            <w:tcW w:w="850" w:type="dxa"/>
          </w:tcPr>
          <w:p w:rsidR="00587694" w:rsidRDefault="0058769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3" w:type="dxa"/>
          </w:tcPr>
          <w:p w:rsidR="00587694" w:rsidRDefault="00587694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644" w:type="dxa"/>
          </w:tcPr>
          <w:p w:rsidR="00587694" w:rsidRDefault="00587694">
            <w:pPr>
              <w:pStyle w:val="ConsPlusNormal"/>
              <w:jc w:val="center"/>
            </w:pPr>
            <w:r>
              <w:t>Федеральный бюджет</w:t>
            </w:r>
          </w:p>
        </w:tc>
      </w:tr>
      <w:tr w:rsidR="00587694">
        <w:tc>
          <w:tcPr>
            <w:tcW w:w="793" w:type="dxa"/>
          </w:tcPr>
          <w:p w:rsidR="00587694" w:rsidRDefault="005876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587694" w:rsidRDefault="005876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</w:tcPr>
          <w:p w:rsidR="00587694" w:rsidRDefault="005876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587694" w:rsidRDefault="005876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587694" w:rsidRDefault="005876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3" w:type="dxa"/>
          </w:tcPr>
          <w:p w:rsidR="00587694" w:rsidRDefault="005876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587694" w:rsidRDefault="00587694">
            <w:pPr>
              <w:pStyle w:val="ConsPlusNormal"/>
              <w:jc w:val="center"/>
            </w:pPr>
            <w:r>
              <w:t>7</w:t>
            </w:r>
          </w:p>
        </w:tc>
      </w:tr>
      <w:tr w:rsidR="00587694">
        <w:tc>
          <w:tcPr>
            <w:tcW w:w="793" w:type="dxa"/>
          </w:tcPr>
          <w:p w:rsidR="00587694" w:rsidRDefault="00587694">
            <w:pPr>
              <w:pStyle w:val="ConsPlusNormal"/>
            </w:pPr>
            <w:r>
              <w:t>1.</w:t>
            </w:r>
          </w:p>
        </w:tc>
        <w:tc>
          <w:tcPr>
            <w:tcW w:w="1984" w:type="dxa"/>
          </w:tcPr>
          <w:p w:rsidR="00587694" w:rsidRDefault="00587694">
            <w:pPr>
              <w:pStyle w:val="ConsPlusNormal"/>
            </w:pPr>
          </w:p>
        </w:tc>
        <w:tc>
          <w:tcPr>
            <w:tcW w:w="793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70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85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303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644" w:type="dxa"/>
          </w:tcPr>
          <w:p w:rsidR="00587694" w:rsidRDefault="00587694">
            <w:pPr>
              <w:pStyle w:val="ConsPlusNormal"/>
            </w:pPr>
          </w:p>
        </w:tc>
      </w:tr>
      <w:tr w:rsidR="00587694">
        <w:tc>
          <w:tcPr>
            <w:tcW w:w="793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984" w:type="dxa"/>
          </w:tcPr>
          <w:p w:rsidR="00587694" w:rsidRDefault="00587694">
            <w:pPr>
              <w:pStyle w:val="ConsPlusNormal"/>
            </w:pPr>
          </w:p>
        </w:tc>
        <w:tc>
          <w:tcPr>
            <w:tcW w:w="793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70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85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303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644" w:type="dxa"/>
          </w:tcPr>
          <w:p w:rsidR="00587694" w:rsidRDefault="00587694">
            <w:pPr>
              <w:pStyle w:val="ConsPlusNormal"/>
            </w:pPr>
          </w:p>
        </w:tc>
      </w:tr>
      <w:tr w:rsidR="00587694">
        <w:tc>
          <w:tcPr>
            <w:tcW w:w="793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984" w:type="dxa"/>
          </w:tcPr>
          <w:p w:rsidR="00587694" w:rsidRDefault="00587694">
            <w:pPr>
              <w:pStyle w:val="ConsPlusNormal"/>
            </w:pPr>
          </w:p>
        </w:tc>
        <w:tc>
          <w:tcPr>
            <w:tcW w:w="793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70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85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303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644" w:type="dxa"/>
          </w:tcPr>
          <w:p w:rsidR="00587694" w:rsidRDefault="00587694">
            <w:pPr>
              <w:pStyle w:val="ConsPlusNormal"/>
            </w:pPr>
          </w:p>
        </w:tc>
      </w:tr>
      <w:tr w:rsidR="00587694">
        <w:tc>
          <w:tcPr>
            <w:tcW w:w="793" w:type="dxa"/>
          </w:tcPr>
          <w:p w:rsidR="00587694" w:rsidRDefault="0058769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587694" w:rsidRDefault="00587694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793" w:type="dxa"/>
          </w:tcPr>
          <w:p w:rsidR="00587694" w:rsidRDefault="00587694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700" w:type="dxa"/>
          </w:tcPr>
          <w:p w:rsidR="00587694" w:rsidRDefault="00587694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85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303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644" w:type="dxa"/>
          </w:tcPr>
          <w:p w:rsidR="00587694" w:rsidRDefault="00587694">
            <w:pPr>
              <w:pStyle w:val="ConsPlusNormal"/>
            </w:pPr>
          </w:p>
        </w:tc>
      </w:tr>
    </w:tbl>
    <w:p w:rsidR="00587694" w:rsidRDefault="00587694">
      <w:pPr>
        <w:pStyle w:val="ConsPlusNormal"/>
        <w:jc w:val="both"/>
      </w:pPr>
    </w:p>
    <w:p w:rsidR="00587694" w:rsidRDefault="00587694">
      <w:pPr>
        <w:pStyle w:val="ConsPlusNonformat"/>
        <w:jc w:val="both"/>
      </w:pPr>
      <w:r>
        <w:t>Заместитель Председателя</w:t>
      </w:r>
    </w:p>
    <w:p w:rsidR="00587694" w:rsidRDefault="00587694">
      <w:pPr>
        <w:pStyle w:val="ConsPlusNonformat"/>
        <w:jc w:val="both"/>
      </w:pPr>
      <w:r>
        <w:t>Правительства области,</w:t>
      </w:r>
    </w:p>
    <w:p w:rsidR="00587694" w:rsidRDefault="00587694">
      <w:pPr>
        <w:pStyle w:val="ConsPlusNonformat"/>
        <w:jc w:val="both"/>
      </w:pPr>
      <w:r>
        <w:t>министр сельского хозяйства</w:t>
      </w:r>
    </w:p>
    <w:p w:rsidR="00587694" w:rsidRDefault="00587694">
      <w:pPr>
        <w:pStyle w:val="ConsPlusNonformat"/>
        <w:jc w:val="both"/>
      </w:pPr>
      <w:r>
        <w:t>и продовольствия Кировской области</w:t>
      </w:r>
    </w:p>
    <w:p w:rsidR="00587694" w:rsidRDefault="00587694">
      <w:pPr>
        <w:pStyle w:val="ConsPlusNonformat"/>
        <w:jc w:val="both"/>
      </w:pPr>
      <w:r>
        <w:t>(либо заместитель министра)             ___________   _____________________</w:t>
      </w:r>
    </w:p>
    <w:p w:rsidR="00587694" w:rsidRDefault="00587694">
      <w:pPr>
        <w:pStyle w:val="ConsPlusNonformat"/>
        <w:jc w:val="both"/>
      </w:pPr>
      <w:r>
        <w:t>М.П.                                     (подпись)     (инициалы, фамилия)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r>
        <w:t>Начальник отдела финансирования</w:t>
      </w:r>
    </w:p>
    <w:p w:rsidR="00587694" w:rsidRDefault="00587694">
      <w:pPr>
        <w:pStyle w:val="ConsPlusNonformat"/>
        <w:jc w:val="both"/>
      </w:pPr>
      <w:r>
        <w:t>программ и мероприятий</w:t>
      </w:r>
    </w:p>
    <w:p w:rsidR="00587694" w:rsidRDefault="00587694">
      <w:pPr>
        <w:pStyle w:val="ConsPlusNonformat"/>
        <w:jc w:val="both"/>
      </w:pPr>
      <w:r>
        <w:t>развития АПК                            ___________   _____________________</w:t>
      </w:r>
    </w:p>
    <w:p w:rsidR="00587694" w:rsidRDefault="00587694">
      <w:pPr>
        <w:pStyle w:val="ConsPlusNonformat"/>
        <w:jc w:val="both"/>
      </w:pPr>
      <w:r>
        <w:lastRenderedPageBreak/>
        <w:t xml:space="preserve">                                         (подпись)     (инициалы, фамилия)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r>
        <w:t>Начальник отдела реализации программ</w:t>
      </w:r>
    </w:p>
    <w:p w:rsidR="00587694" w:rsidRDefault="00587694">
      <w:pPr>
        <w:pStyle w:val="ConsPlusNonformat"/>
        <w:jc w:val="both"/>
      </w:pPr>
      <w:r>
        <w:t>развития сельских территорий и</w:t>
      </w:r>
    </w:p>
    <w:p w:rsidR="00587694" w:rsidRDefault="00587694">
      <w:pPr>
        <w:pStyle w:val="ConsPlusNonformat"/>
        <w:jc w:val="both"/>
      </w:pPr>
      <w:r>
        <w:t>малых форм хозяйствования               ___________   _____________________</w:t>
      </w:r>
    </w:p>
    <w:p w:rsidR="00587694" w:rsidRDefault="00587694">
      <w:pPr>
        <w:pStyle w:val="ConsPlusNonformat"/>
        <w:jc w:val="both"/>
      </w:pPr>
      <w:r>
        <w:t xml:space="preserve">                                         (подпись)     (инициалы, фамилия)</w:t>
      </w: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nformat"/>
        <w:jc w:val="both"/>
      </w:pPr>
      <w:r>
        <w:t xml:space="preserve">                                                           Форма N </w:t>
      </w:r>
      <w:proofErr w:type="gramStart"/>
      <w:r>
        <w:t>К(</w:t>
      </w:r>
      <w:proofErr w:type="gramEnd"/>
      <w:r>
        <w:t>Ф)Х-ПН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bookmarkStart w:id="14" w:name="P456"/>
      <w:bookmarkEnd w:id="14"/>
      <w:r>
        <w:t xml:space="preserve">                                  СПРАВКА</w:t>
      </w:r>
    </w:p>
    <w:p w:rsidR="00587694" w:rsidRDefault="00587694">
      <w:pPr>
        <w:pStyle w:val="ConsPlusNonformat"/>
        <w:jc w:val="both"/>
      </w:pPr>
      <w:r>
        <w:t xml:space="preserve">           о своевременном перечислении (уплате) в полном объеме</w:t>
      </w:r>
    </w:p>
    <w:p w:rsidR="00587694" w:rsidRDefault="00587694">
      <w:pPr>
        <w:pStyle w:val="ConsPlusNonformat"/>
        <w:jc w:val="both"/>
      </w:pPr>
      <w:r>
        <w:t xml:space="preserve">         начисленных и удержанных сумм налога на доходы физических</w:t>
      </w:r>
    </w:p>
    <w:p w:rsidR="00587694" w:rsidRDefault="00587694">
      <w:pPr>
        <w:pStyle w:val="ConsPlusNonformat"/>
        <w:jc w:val="both"/>
      </w:pPr>
      <w:r>
        <w:t xml:space="preserve">        лиц по состоянию </w:t>
      </w:r>
      <w:proofErr w:type="gramStart"/>
      <w:r>
        <w:t>на</w:t>
      </w:r>
      <w:proofErr w:type="gramEnd"/>
      <w:r>
        <w:t xml:space="preserve"> _______________________________________</w:t>
      </w:r>
    </w:p>
    <w:p w:rsidR="00587694" w:rsidRDefault="00587694">
      <w:pPr>
        <w:pStyle w:val="ConsPlusNonformat"/>
        <w:jc w:val="both"/>
      </w:pPr>
      <w:r>
        <w:t xml:space="preserve">                            (1-е число месяца обращения за грантом)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r>
        <w:t>___________________________________________________________________________</w:t>
      </w:r>
    </w:p>
    <w:p w:rsidR="00587694" w:rsidRDefault="00587694">
      <w:pPr>
        <w:pStyle w:val="ConsPlusNonformat"/>
        <w:jc w:val="both"/>
      </w:pPr>
      <w:r>
        <w:t xml:space="preserve">           (наименование крестьянского (фермерского) хозяйства)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r>
        <w:t>подтверждаем,  что  на дату выплаты заработной платы предшествующего месяца</w:t>
      </w:r>
    </w:p>
    <w:p w:rsidR="00587694" w:rsidRDefault="00587694">
      <w:pPr>
        <w:pStyle w:val="ConsPlusNonformat"/>
        <w:jc w:val="both"/>
      </w:pPr>
      <w:r>
        <w:t>по состоянию на "____" ______________________ 20__ г.:</w:t>
      </w:r>
    </w:p>
    <w:p w:rsidR="00587694" w:rsidRDefault="00587694">
      <w:pPr>
        <w:pStyle w:val="ConsPlusNonformat"/>
        <w:jc w:val="both"/>
      </w:pPr>
      <w:r>
        <w:t xml:space="preserve">                        </w:t>
      </w:r>
      <w:proofErr w:type="gramStart"/>
      <w:r>
        <w:t>(указать дату выдачи</w:t>
      </w:r>
      <w:proofErr w:type="gramEnd"/>
    </w:p>
    <w:p w:rsidR="00587694" w:rsidRDefault="00587694">
      <w:pPr>
        <w:pStyle w:val="ConsPlusNonformat"/>
        <w:jc w:val="both"/>
      </w:pPr>
      <w:r>
        <w:t xml:space="preserve">                         заработной платы)</w:t>
      </w:r>
    </w:p>
    <w:p w:rsidR="00587694" w:rsidRDefault="00587694">
      <w:pPr>
        <w:pStyle w:val="ConsPlusNonformat"/>
        <w:jc w:val="both"/>
      </w:pPr>
      <w:r>
        <w:t xml:space="preserve">    1.  Сумма  налога, удержанного с доходов физических лиц </w:t>
      </w:r>
      <w:hyperlink w:anchor="P484" w:history="1">
        <w:r>
          <w:rPr>
            <w:color w:val="0000FF"/>
          </w:rPr>
          <w:t>&lt;*&gt;</w:t>
        </w:r>
      </w:hyperlink>
      <w:r>
        <w:t>, составляет</w:t>
      </w:r>
    </w:p>
    <w:p w:rsidR="00587694" w:rsidRDefault="00587694">
      <w:pPr>
        <w:pStyle w:val="ConsPlusNonformat"/>
        <w:jc w:val="both"/>
      </w:pPr>
      <w:r>
        <w:t>____________________ рублей.</w:t>
      </w:r>
    </w:p>
    <w:p w:rsidR="00587694" w:rsidRDefault="00587694">
      <w:pPr>
        <w:pStyle w:val="ConsPlusNonformat"/>
        <w:jc w:val="both"/>
      </w:pPr>
      <w:r>
        <w:t xml:space="preserve">    2.  Сумма налога на доходы физических лиц, перечисленная в бюджет </w:t>
      </w:r>
      <w:hyperlink w:anchor="P485" w:history="1">
        <w:r>
          <w:rPr>
            <w:color w:val="0000FF"/>
          </w:rPr>
          <w:t>&lt;**&gt;</w:t>
        </w:r>
      </w:hyperlink>
      <w:r>
        <w:t>,</w:t>
      </w:r>
    </w:p>
    <w:p w:rsidR="00587694" w:rsidRDefault="00587694">
      <w:pPr>
        <w:pStyle w:val="ConsPlusNonformat"/>
        <w:jc w:val="both"/>
      </w:pPr>
      <w:r>
        <w:t>составляет __________________ рублей.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r>
        <w:t xml:space="preserve">И.П. Глава </w:t>
      </w:r>
      <w:proofErr w:type="gramStart"/>
      <w:r>
        <w:t>К(</w:t>
      </w:r>
      <w:proofErr w:type="gramEnd"/>
      <w:r>
        <w:t>Ф)Х            ___________ _____________________</w:t>
      </w:r>
    </w:p>
    <w:p w:rsidR="00587694" w:rsidRDefault="00587694">
      <w:pPr>
        <w:pStyle w:val="ConsPlusNonformat"/>
        <w:jc w:val="both"/>
      </w:pPr>
      <w:r>
        <w:t xml:space="preserve">М.П. </w:t>
      </w:r>
      <w:hyperlink w:anchor="P487" w:history="1">
        <w:r>
          <w:rPr>
            <w:color w:val="0000FF"/>
          </w:rPr>
          <w:t>&lt;***&gt;</w:t>
        </w:r>
      </w:hyperlink>
      <w:r>
        <w:t xml:space="preserve"> (при наличии)     (подпись)   (инициалы, фамилия)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r>
        <w:t>Главный бухгалтер           ___________ _____________________</w:t>
      </w:r>
    </w:p>
    <w:p w:rsidR="00587694" w:rsidRDefault="00587694">
      <w:pPr>
        <w:pStyle w:val="ConsPlusNonformat"/>
        <w:jc w:val="both"/>
      </w:pPr>
      <w:r>
        <w:t xml:space="preserve">                             (подпись)   (инициалы, фамилия)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r>
        <w:t>"___" _______________ 20__ г.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r>
        <w:t xml:space="preserve">    --------------------------------</w:t>
      </w:r>
    </w:p>
    <w:p w:rsidR="00587694" w:rsidRDefault="00587694">
      <w:pPr>
        <w:pStyle w:val="ConsPlusNonformat"/>
        <w:jc w:val="both"/>
      </w:pPr>
      <w:bookmarkStart w:id="15" w:name="P484"/>
      <w:bookmarkEnd w:id="15"/>
      <w:r>
        <w:t xml:space="preserve">    &lt;*&gt; Сумма указывается нарастающим итогом с начала года.</w:t>
      </w:r>
    </w:p>
    <w:p w:rsidR="00587694" w:rsidRDefault="00587694">
      <w:pPr>
        <w:pStyle w:val="ConsPlusNonformat"/>
        <w:jc w:val="both"/>
      </w:pPr>
      <w:bookmarkStart w:id="16" w:name="P485"/>
      <w:bookmarkEnd w:id="16"/>
      <w:r>
        <w:t xml:space="preserve">    &lt;**&gt; Указывается сумма, удержанная с доходов физических лиц, полученных</w:t>
      </w:r>
    </w:p>
    <w:p w:rsidR="00587694" w:rsidRDefault="00587694">
      <w:pPr>
        <w:pStyle w:val="ConsPlusNonformat"/>
        <w:jc w:val="both"/>
      </w:pPr>
      <w:r>
        <w:t xml:space="preserve">в текущем налоговом периоде, и </w:t>
      </w:r>
      <w:proofErr w:type="gramStart"/>
      <w:r>
        <w:t>перечисленная</w:t>
      </w:r>
      <w:proofErr w:type="gramEnd"/>
      <w:r>
        <w:t xml:space="preserve"> в бюджет.</w:t>
      </w:r>
    </w:p>
    <w:p w:rsidR="00587694" w:rsidRDefault="00587694">
      <w:pPr>
        <w:pStyle w:val="ConsPlusNonformat"/>
        <w:jc w:val="both"/>
      </w:pPr>
      <w:bookmarkStart w:id="17" w:name="P487"/>
      <w:bookmarkEnd w:id="17"/>
      <w:r>
        <w:t xml:space="preserve">    &lt;***&gt; При наличии печати.</w:t>
      </w: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nformat"/>
        <w:jc w:val="both"/>
      </w:pPr>
      <w:r>
        <w:t xml:space="preserve">                                                           Форма N </w:t>
      </w:r>
      <w:proofErr w:type="gramStart"/>
      <w:r>
        <w:t>К(</w:t>
      </w:r>
      <w:proofErr w:type="gramEnd"/>
      <w:r>
        <w:t>Ф)Х-СЗ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bookmarkStart w:id="18" w:name="P493"/>
      <w:bookmarkEnd w:id="18"/>
      <w:r>
        <w:t xml:space="preserve">                                  СПРАВКА</w:t>
      </w:r>
    </w:p>
    <w:p w:rsidR="00587694" w:rsidRDefault="00587694">
      <w:pPr>
        <w:pStyle w:val="ConsPlusNonformat"/>
        <w:jc w:val="both"/>
      </w:pPr>
      <w:r>
        <w:t xml:space="preserve">                 о размере среднемесячной заработной платы</w:t>
      </w:r>
    </w:p>
    <w:p w:rsidR="00587694" w:rsidRDefault="00587694">
      <w:pPr>
        <w:pStyle w:val="ConsPlusNonformat"/>
        <w:jc w:val="both"/>
      </w:pPr>
      <w:r>
        <w:t xml:space="preserve">        в ________________________________________________________</w:t>
      </w:r>
    </w:p>
    <w:p w:rsidR="00587694" w:rsidRDefault="00587694">
      <w:pPr>
        <w:pStyle w:val="ConsPlusNonformat"/>
        <w:jc w:val="both"/>
      </w:pPr>
      <w:r>
        <w:t xml:space="preserve">            (наименование крестьянского (фермерского) хозяйства)</w:t>
      </w:r>
    </w:p>
    <w:p w:rsidR="00587694" w:rsidRDefault="00587694">
      <w:pPr>
        <w:pStyle w:val="ConsPlusNonformat"/>
        <w:jc w:val="both"/>
      </w:pPr>
      <w:r>
        <w:t xml:space="preserve">       по состоянию </w:t>
      </w:r>
      <w:proofErr w:type="gramStart"/>
      <w:r>
        <w:t>на</w:t>
      </w:r>
      <w:proofErr w:type="gramEnd"/>
      <w:r>
        <w:t xml:space="preserve"> ____________________________________________</w:t>
      </w:r>
    </w:p>
    <w:p w:rsidR="00587694" w:rsidRDefault="00587694">
      <w:pPr>
        <w:pStyle w:val="ConsPlusNonformat"/>
        <w:jc w:val="both"/>
      </w:pPr>
      <w:r>
        <w:t xml:space="preserve">                         (1-е число месяца обращения за грантом)</w:t>
      </w:r>
    </w:p>
    <w:p w:rsidR="00587694" w:rsidRDefault="005876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757"/>
        <w:gridCol w:w="1757"/>
        <w:gridCol w:w="2154"/>
        <w:gridCol w:w="2834"/>
      </w:tblGrid>
      <w:tr w:rsidR="00587694">
        <w:tc>
          <w:tcPr>
            <w:tcW w:w="566" w:type="dxa"/>
          </w:tcPr>
          <w:p w:rsidR="00587694" w:rsidRDefault="0058769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57" w:type="dxa"/>
          </w:tcPr>
          <w:p w:rsidR="00587694" w:rsidRDefault="00587694">
            <w:pPr>
              <w:pStyle w:val="ConsPlusNormal"/>
              <w:jc w:val="center"/>
            </w:pPr>
            <w:r>
              <w:t xml:space="preserve">Среднесписочная численность работающих в данном периоде, </w:t>
            </w:r>
            <w:r>
              <w:lastRenderedPageBreak/>
              <w:t>человек</w:t>
            </w:r>
          </w:p>
        </w:tc>
        <w:tc>
          <w:tcPr>
            <w:tcW w:w="1757" w:type="dxa"/>
          </w:tcPr>
          <w:p w:rsidR="00587694" w:rsidRDefault="00587694">
            <w:pPr>
              <w:pStyle w:val="ConsPlusNormal"/>
              <w:jc w:val="center"/>
            </w:pPr>
            <w:r>
              <w:lastRenderedPageBreak/>
              <w:t>Фонд начисленной заработной платы в данном периоде, рублей</w:t>
            </w:r>
          </w:p>
        </w:tc>
        <w:tc>
          <w:tcPr>
            <w:tcW w:w="2154" w:type="dxa"/>
          </w:tcPr>
          <w:p w:rsidR="00587694" w:rsidRDefault="00587694">
            <w:pPr>
              <w:pStyle w:val="ConsPlusNormal"/>
              <w:jc w:val="center"/>
            </w:pPr>
            <w:r>
              <w:t xml:space="preserve">Среднемесячная заработная плата, </w:t>
            </w:r>
            <w:hyperlink w:anchor="P507" w:history="1">
              <w:r>
                <w:rPr>
                  <w:color w:val="0000FF"/>
                </w:rPr>
                <w:t>гр. 3</w:t>
              </w:r>
            </w:hyperlink>
            <w:r>
              <w:t xml:space="preserve"> / </w:t>
            </w:r>
            <w:hyperlink w:anchor="P506" w:history="1">
              <w:r>
                <w:rPr>
                  <w:color w:val="0000FF"/>
                </w:rPr>
                <w:t>гр. 2</w:t>
              </w:r>
            </w:hyperlink>
            <w:r>
              <w:t xml:space="preserve"> / количество месяцев в данном периоде, рублей </w:t>
            </w:r>
            <w:hyperlink w:anchor="P52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34" w:type="dxa"/>
          </w:tcPr>
          <w:p w:rsidR="00587694" w:rsidRDefault="00587694">
            <w:pPr>
              <w:pStyle w:val="ConsPlusNormal"/>
              <w:jc w:val="center"/>
            </w:pPr>
            <w:r>
              <w:t xml:space="preserve">Минимальный </w:t>
            </w:r>
            <w:proofErr w:type="gramStart"/>
            <w:r>
              <w:t>размер оплаты труда</w:t>
            </w:r>
            <w:proofErr w:type="gramEnd"/>
            <w:r>
              <w:t xml:space="preserve">, установленный федеральным законом, по состоянию на 1-е число </w:t>
            </w:r>
            <w:r>
              <w:lastRenderedPageBreak/>
              <w:t>соответствующего периода</w:t>
            </w:r>
          </w:p>
        </w:tc>
      </w:tr>
      <w:tr w:rsidR="00587694">
        <w:tc>
          <w:tcPr>
            <w:tcW w:w="566" w:type="dxa"/>
          </w:tcPr>
          <w:p w:rsidR="00587694" w:rsidRDefault="0058769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57" w:type="dxa"/>
          </w:tcPr>
          <w:p w:rsidR="00587694" w:rsidRDefault="00587694">
            <w:pPr>
              <w:pStyle w:val="ConsPlusNormal"/>
              <w:jc w:val="center"/>
            </w:pPr>
            <w:bookmarkStart w:id="19" w:name="P506"/>
            <w:bookmarkEnd w:id="19"/>
            <w:r>
              <w:t>2</w:t>
            </w:r>
          </w:p>
        </w:tc>
        <w:tc>
          <w:tcPr>
            <w:tcW w:w="1757" w:type="dxa"/>
          </w:tcPr>
          <w:p w:rsidR="00587694" w:rsidRDefault="00587694">
            <w:pPr>
              <w:pStyle w:val="ConsPlusNormal"/>
              <w:jc w:val="center"/>
            </w:pPr>
            <w:bookmarkStart w:id="20" w:name="P507"/>
            <w:bookmarkEnd w:id="20"/>
            <w:r>
              <w:t>3</w:t>
            </w:r>
          </w:p>
        </w:tc>
        <w:tc>
          <w:tcPr>
            <w:tcW w:w="2154" w:type="dxa"/>
          </w:tcPr>
          <w:p w:rsidR="00587694" w:rsidRDefault="005876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4" w:type="dxa"/>
          </w:tcPr>
          <w:p w:rsidR="00587694" w:rsidRDefault="00587694">
            <w:pPr>
              <w:pStyle w:val="ConsPlusNormal"/>
              <w:jc w:val="center"/>
            </w:pPr>
            <w:r>
              <w:t>5</w:t>
            </w:r>
          </w:p>
        </w:tc>
      </w:tr>
      <w:tr w:rsidR="00587694">
        <w:tc>
          <w:tcPr>
            <w:tcW w:w="566" w:type="dxa"/>
          </w:tcPr>
          <w:p w:rsidR="00587694" w:rsidRDefault="0058769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5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75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154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834" w:type="dxa"/>
          </w:tcPr>
          <w:p w:rsidR="00587694" w:rsidRDefault="00587694">
            <w:pPr>
              <w:pStyle w:val="ConsPlusNormal"/>
            </w:pPr>
          </w:p>
        </w:tc>
      </w:tr>
    </w:tbl>
    <w:p w:rsidR="00587694" w:rsidRDefault="00587694">
      <w:pPr>
        <w:pStyle w:val="ConsPlusNormal"/>
        <w:jc w:val="both"/>
      </w:pPr>
    </w:p>
    <w:p w:rsidR="00587694" w:rsidRDefault="00587694">
      <w:pPr>
        <w:pStyle w:val="ConsPlusNonformat"/>
        <w:jc w:val="both"/>
      </w:pPr>
      <w:r>
        <w:t xml:space="preserve">И.П. Глава </w:t>
      </w:r>
      <w:proofErr w:type="gramStart"/>
      <w:r>
        <w:t>К(</w:t>
      </w:r>
      <w:proofErr w:type="gramEnd"/>
      <w:r>
        <w:t>Ф)Х            ___________ _____________________</w:t>
      </w:r>
    </w:p>
    <w:p w:rsidR="00587694" w:rsidRDefault="00587694">
      <w:pPr>
        <w:pStyle w:val="ConsPlusNonformat"/>
        <w:jc w:val="both"/>
      </w:pPr>
      <w:r>
        <w:t xml:space="preserve">М.П. </w:t>
      </w:r>
      <w:hyperlink w:anchor="P524" w:history="1">
        <w:r>
          <w:rPr>
            <w:color w:val="0000FF"/>
          </w:rPr>
          <w:t>&lt;**&gt;</w:t>
        </w:r>
      </w:hyperlink>
      <w:r>
        <w:t xml:space="preserve"> (при наличии)      (подпись)   (инициалы, фамилия)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r>
        <w:t>"___" _______________ 20__ г.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r>
        <w:t xml:space="preserve">    --------------------------------</w:t>
      </w:r>
    </w:p>
    <w:p w:rsidR="00587694" w:rsidRDefault="00587694">
      <w:pPr>
        <w:pStyle w:val="ConsPlusNonformat"/>
        <w:jc w:val="both"/>
      </w:pPr>
      <w:bookmarkStart w:id="21" w:name="P522"/>
      <w:bookmarkEnd w:id="21"/>
      <w:r>
        <w:t xml:space="preserve">    &lt;*&gt;  По  состоянию на 1 число месяца обращения за грантом. На следующие</w:t>
      </w:r>
    </w:p>
    <w:p w:rsidR="00587694" w:rsidRDefault="00587694">
      <w:pPr>
        <w:pStyle w:val="ConsPlusNonformat"/>
        <w:jc w:val="both"/>
      </w:pPr>
      <w:r>
        <w:t>отчетные даты: нарастающим итогом с начала текущего года.</w:t>
      </w:r>
    </w:p>
    <w:p w:rsidR="00587694" w:rsidRDefault="00587694">
      <w:pPr>
        <w:pStyle w:val="ConsPlusNonformat"/>
        <w:jc w:val="both"/>
      </w:pPr>
      <w:bookmarkStart w:id="22" w:name="P524"/>
      <w:bookmarkEnd w:id="22"/>
      <w:r>
        <w:t xml:space="preserve">    &lt;**&gt; При наличии печати.</w:t>
      </w: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nformat"/>
        <w:jc w:val="both"/>
      </w:pPr>
      <w:r>
        <w:t xml:space="preserve">                                                           Форма N </w:t>
      </w:r>
      <w:proofErr w:type="gramStart"/>
      <w:r>
        <w:t>К(</w:t>
      </w:r>
      <w:proofErr w:type="gramEnd"/>
      <w:r>
        <w:t>Ф)Х-ПЗ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bookmarkStart w:id="23" w:name="P530"/>
      <w:bookmarkEnd w:id="23"/>
      <w:r>
        <w:t xml:space="preserve">                                  СПРАВКА</w:t>
      </w:r>
    </w:p>
    <w:p w:rsidR="00587694" w:rsidRDefault="00587694">
      <w:pPr>
        <w:pStyle w:val="ConsPlusNonformat"/>
        <w:jc w:val="both"/>
      </w:pPr>
      <w:r>
        <w:t xml:space="preserve">            об отсутствии просроченной задолженности по выплате</w:t>
      </w:r>
    </w:p>
    <w:p w:rsidR="00587694" w:rsidRDefault="00587694">
      <w:pPr>
        <w:pStyle w:val="ConsPlusNonformat"/>
        <w:jc w:val="both"/>
      </w:pPr>
      <w:r>
        <w:t xml:space="preserve">          заработной платы работникам </w:t>
      </w:r>
      <w:proofErr w:type="gramStart"/>
      <w:r>
        <w:t>крестьянского</w:t>
      </w:r>
      <w:proofErr w:type="gramEnd"/>
      <w:r>
        <w:t xml:space="preserve"> (фермерского)</w:t>
      </w:r>
    </w:p>
    <w:p w:rsidR="00587694" w:rsidRDefault="00587694">
      <w:pPr>
        <w:pStyle w:val="ConsPlusNonformat"/>
        <w:jc w:val="both"/>
      </w:pPr>
      <w:r>
        <w:t xml:space="preserve">                хозяйства по состоянию на 1-е число месяца</w:t>
      </w:r>
    </w:p>
    <w:p w:rsidR="00587694" w:rsidRDefault="00587694">
      <w:pPr>
        <w:pStyle w:val="ConsPlusNonformat"/>
        <w:jc w:val="both"/>
      </w:pPr>
      <w:r>
        <w:t xml:space="preserve">                           обращения за грантом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r>
        <w:t>___________________________________________________________________________</w:t>
      </w:r>
    </w:p>
    <w:p w:rsidR="00587694" w:rsidRDefault="00587694">
      <w:pPr>
        <w:pStyle w:val="ConsPlusNonformat"/>
        <w:jc w:val="both"/>
      </w:pPr>
      <w:r>
        <w:t xml:space="preserve">           (наименование крестьянского (фермерского) хозяйства)</w:t>
      </w:r>
    </w:p>
    <w:p w:rsidR="00587694" w:rsidRDefault="00587694">
      <w:pPr>
        <w:pStyle w:val="ConsPlusNonformat"/>
        <w:jc w:val="both"/>
      </w:pPr>
      <w:r>
        <w:t>___________________________________________________________________________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r>
        <w:t>подтверждает  отсутствие  просроченной  задолженности по выплате заработной</w:t>
      </w:r>
    </w:p>
    <w:p w:rsidR="00587694" w:rsidRDefault="00587694">
      <w:pPr>
        <w:pStyle w:val="ConsPlusNonformat"/>
        <w:jc w:val="both"/>
      </w:pPr>
      <w:r>
        <w:t>платы работникам по состоянию на "01" _________ 20__ г.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r>
        <w:t xml:space="preserve">И.П. Глава </w:t>
      </w:r>
      <w:proofErr w:type="gramStart"/>
      <w:r>
        <w:t>К(</w:t>
      </w:r>
      <w:proofErr w:type="gramEnd"/>
      <w:r>
        <w:t>Ф)Х            ___________ _____________________</w:t>
      </w:r>
    </w:p>
    <w:p w:rsidR="00587694" w:rsidRDefault="00587694">
      <w:pPr>
        <w:pStyle w:val="ConsPlusNonformat"/>
        <w:jc w:val="both"/>
      </w:pPr>
      <w:r>
        <w:t>М.П. (при наличии)           (подпись)   (инициалы, фамилия)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r>
        <w:t>"___" _______________ 20__ г.</w:t>
      </w: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nformat"/>
        <w:jc w:val="both"/>
      </w:pPr>
      <w:r>
        <w:t xml:space="preserve">                                                           Форма N </w:t>
      </w:r>
      <w:proofErr w:type="gramStart"/>
      <w:r>
        <w:t>К(</w:t>
      </w:r>
      <w:proofErr w:type="gramEnd"/>
      <w:r>
        <w:t>Ф)Х-3Н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r>
        <w:t>(Угловой штамп крестьянского</w:t>
      </w:r>
      <w:proofErr w:type="gramStart"/>
      <w:r>
        <w:t xml:space="preserve">                     В</w:t>
      </w:r>
      <w:proofErr w:type="gramEnd"/>
      <w:r>
        <w:t xml:space="preserve"> министерство сельского</w:t>
      </w:r>
    </w:p>
    <w:p w:rsidR="00587694" w:rsidRDefault="00587694">
      <w:pPr>
        <w:pStyle w:val="ConsPlusNonformat"/>
        <w:jc w:val="both"/>
      </w:pPr>
      <w:r>
        <w:t>(фермерского) хозяйства с исходящими             хозяйства и продовольствия</w:t>
      </w:r>
    </w:p>
    <w:p w:rsidR="00587694" w:rsidRDefault="00587694">
      <w:pPr>
        <w:pStyle w:val="ConsPlusNonformat"/>
        <w:jc w:val="both"/>
      </w:pPr>
      <w:r>
        <w:t>реквизитами документа)                           Кировской области</w:t>
      </w:r>
    </w:p>
    <w:p w:rsidR="00587694" w:rsidRDefault="00587694">
      <w:pPr>
        <w:pStyle w:val="ConsPlusNonformat"/>
        <w:jc w:val="both"/>
      </w:pPr>
      <w:r>
        <w:t xml:space="preserve">                                                 610000, г. Киров,</w:t>
      </w:r>
    </w:p>
    <w:p w:rsidR="00587694" w:rsidRDefault="00587694">
      <w:pPr>
        <w:pStyle w:val="ConsPlusNonformat"/>
        <w:jc w:val="both"/>
      </w:pPr>
      <w:r>
        <w:t xml:space="preserve">                                                 ул. </w:t>
      </w:r>
      <w:proofErr w:type="spellStart"/>
      <w:r>
        <w:t>Дерендяева</w:t>
      </w:r>
      <w:proofErr w:type="spellEnd"/>
      <w:r>
        <w:t>, 23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bookmarkStart w:id="24" w:name="P559"/>
      <w:bookmarkEnd w:id="24"/>
      <w:r>
        <w:t xml:space="preserve">                                   ОПИСЬ</w:t>
      </w:r>
    </w:p>
    <w:p w:rsidR="00587694" w:rsidRDefault="00587694">
      <w:pPr>
        <w:pStyle w:val="ConsPlusNonformat"/>
        <w:jc w:val="both"/>
      </w:pPr>
      <w:r>
        <w:t xml:space="preserve">            документов, подтверждающих исполнение </w:t>
      </w:r>
      <w:proofErr w:type="gramStart"/>
      <w:r>
        <w:t>крестьянским</w:t>
      </w:r>
      <w:proofErr w:type="gramEnd"/>
    </w:p>
    <w:p w:rsidR="00587694" w:rsidRDefault="00587694">
      <w:pPr>
        <w:pStyle w:val="ConsPlusNonformat"/>
        <w:jc w:val="both"/>
      </w:pPr>
      <w:r>
        <w:t xml:space="preserve">           (фермерским) хозяйством условий предоставления гранта</w:t>
      </w:r>
    </w:p>
    <w:p w:rsidR="00587694" w:rsidRDefault="00587694">
      <w:pPr>
        <w:pStyle w:val="ConsPlusNonformat"/>
        <w:jc w:val="both"/>
      </w:pPr>
      <w:r>
        <w:t xml:space="preserve">          из областного бюджета на поддержку начинающих фермеров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r>
        <w:t xml:space="preserve">    Для   подтверждения   соблюдения   условий   предоставления  гранта  </w:t>
      </w:r>
      <w:proofErr w:type="gramStart"/>
      <w:r>
        <w:t>из</w:t>
      </w:r>
      <w:proofErr w:type="gramEnd"/>
    </w:p>
    <w:p w:rsidR="00587694" w:rsidRDefault="00587694">
      <w:pPr>
        <w:pStyle w:val="ConsPlusNonformat"/>
        <w:jc w:val="both"/>
      </w:pPr>
      <w:r>
        <w:t xml:space="preserve">областного  бюджета на поддержку начинающих фермеров представляем </w:t>
      </w:r>
      <w:proofErr w:type="gramStart"/>
      <w:r>
        <w:t>следующие</w:t>
      </w:r>
      <w:proofErr w:type="gramEnd"/>
    </w:p>
    <w:p w:rsidR="00587694" w:rsidRDefault="00587694">
      <w:pPr>
        <w:pStyle w:val="ConsPlusNonformat"/>
        <w:jc w:val="both"/>
      </w:pPr>
      <w:r>
        <w:t>документы:</w:t>
      </w:r>
    </w:p>
    <w:p w:rsidR="00587694" w:rsidRDefault="00587694">
      <w:pPr>
        <w:pStyle w:val="ConsPlusNonformat"/>
        <w:jc w:val="both"/>
      </w:pPr>
      <w:r>
        <w:t xml:space="preserve">    1.  Справку о состоянии расчетов по налогам, сборам, страховым взносам,</w:t>
      </w:r>
    </w:p>
    <w:p w:rsidR="00587694" w:rsidRDefault="00587694">
      <w:pPr>
        <w:pStyle w:val="ConsPlusNonformat"/>
        <w:jc w:val="both"/>
      </w:pPr>
      <w:r>
        <w:t>пеням,  штрафам,  процентам  организаций  и индивидуальных предпринимателей</w:t>
      </w:r>
    </w:p>
    <w:p w:rsidR="00587694" w:rsidRDefault="00587694">
      <w:pPr>
        <w:pStyle w:val="ConsPlusNonformat"/>
        <w:jc w:val="both"/>
      </w:pPr>
      <w:r>
        <w:t>от ________ 20____ г.</w:t>
      </w:r>
    </w:p>
    <w:p w:rsidR="00587694" w:rsidRDefault="00587694">
      <w:pPr>
        <w:pStyle w:val="ConsPlusNonformat"/>
        <w:jc w:val="both"/>
      </w:pPr>
      <w:r>
        <w:t xml:space="preserve">    2.  Справку  о состоянии расчетов по страховым взносам, пеням и штрафам</w:t>
      </w:r>
    </w:p>
    <w:p w:rsidR="00587694" w:rsidRDefault="00587694">
      <w:pPr>
        <w:pStyle w:val="ConsPlusNonformat"/>
        <w:jc w:val="both"/>
      </w:pPr>
      <w:r>
        <w:lastRenderedPageBreak/>
        <w:t xml:space="preserve">на   обязательное   социальное   страхование   от   несчастных  случаев  </w:t>
      </w:r>
      <w:proofErr w:type="gramStart"/>
      <w:r>
        <w:t>на</w:t>
      </w:r>
      <w:proofErr w:type="gramEnd"/>
    </w:p>
    <w:p w:rsidR="00587694" w:rsidRDefault="00587694">
      <w:pPr>
        <w:pStyle w:val="ConsPlusNonformat"/>
        <w:jc w:val="both"/>
      </w:pPr>
      <w:proofErr w:type="gramStart"/>
      <w:r>
        <w:t>производстве</w:t>
      </w:r>
      <w:proofErr w:type="gramEnd"/>
      <w:r>
        <w:t xml:space="preserve"> и профессиональных заболеваний от ________ 20___ г.</w:t>
      </w:r>
    </w:p>
    <w:p w:rsidR="00587694" w:rsidRDefault="00587694">
      <w:pPr>
        <w:pStyle w:val="ConsPlusNonformat"/>
        <w:jc w:val="both"/>
      </w:pPr>
      <w:r>
        <w:t xml:space="preserve">    3. ...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r>
        <w:t>__________________________              ___________   _____________________</w:t>
      </w:r>
    </w:p>
    <w:p w:rsidR="00587694" w:rsidRDefault="00587694">
      <w:pPr>
        <w:pStyle w:val="ConsPlusNonformat"/>
        <w:jc w:val="both"/>
      </w:pPr>
      <w:r>
        <w:t xml:space="preserve">    (И.П. Глава </w:t>
      </w:r>
      <w:proofErr w:type="gramStart"/>
      <w:r>
        <w:t>К(</w:t>
      </w:r>
      <w:proofErr w:type="gramEnd"/>
      <w:r>
        <w:t>Ф)Х)                   (подпись)     (инициалы, фамилия)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r>
        <w:t>М.П. (при наличии)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r>
        <w:t>"___" ____________ 20___ г.</w:t>
      </w: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right"/>
        <w:outlineLvl w:val="0"/>
      </w:pPr>
      <w:r>
        <w:t>Приложение N 3</w:t>
      </w: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right"/>
      </w:pPr>
      <w:r>
        <w:t>Утвержден</w:t>
      </w:r>
    </w:p>
    <w:p w:rsidR="00587694" w:rsidRDefault="00587694">
      <w:pPr>
        <w:pStyle w:val="ConsPlusNormal"/>
        <w:jc w:val="right"/>
      </w:pPr>
      <w:r>
        <w:t>распоряжением</w:t>
      </w:r>
    </w:p>
    <w:p w:rsidR="00587694" w:rsidRDefault="00587694">
      <w:pPr>
        <w:pStyle w:val="ConsPlusNormal"/>
        <w:jc w:val="right"/>
      </w:pPr>
      <w:r>
        <w:t>министерства</w:t>
      </w:r>
    </w:p>
    <w:p w:rsidR="00587694" w:rsidRDefault="00587694">
      <w:pPr>
        <w:pStyle w:val="ConsPlusNormal"/>
        <w:jc w:val="right"/>
      </w:pPr>
      <w:r>
        <w:t>сельского хозяйства и продовольствия</w:t>
      </w:r>
    </w:p>
    <w:p w:rsidR="00587694" w:rsidRDefault="00587694">
      <w:pPr>
        <w:pStyle w:val="ConsPlusNormal"/>
        <w:jc w:val="right"/>
      </w:pPr>
      <w:r>
        <w:t>Кировской области</w:t>
      </w:r>
    </w:p>
    <w:p w:rsidR="00587694" w:rsidRDefault="00587694">
      <w:pPr>
        <w:pStyle w:val="ConsPlusNormal"/>
        <w:jc w:val="right"/>
      </w:pPr>
      <w:r>
        <w:t>от 5 мая 2017 г. N 34</w:t>
      </w: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Title"/>
        <w:jc w:val="center"/>
      </w:pPr>
      <w:bookmarkStart w:id="25" w:name="P596"/>
      <w:bookmarkEnd w:id="25"/>
      <w:r>
        <w:t>ПОРЯДОК</w:t>
      </w:r>
    </w:p>
    <w:p w:rsidR="00587694" w:rsidRDefault="00587694">
      <w:pPr>
        <w:pStyle w:val="ConsPlusTitle"/>
        <w:jc w:val="center"/>
      </w:pPr>
      <w:r>
        <w:t>ПРЕДСТАВЛЕНИЯ И РАССМОТРЕНИЯ ДОКУМЕНТОВ,</w:t>
      </w:r>
    </w:p>
    <w:p w:rsidR="00587694" w:rsidRDefault="00587694">
      <w:pPr>
        <w:pStyle w:val="ConsPlusTitle"/>
        <w:jc w:val="center"/>
      </w:pPr>
      <w:r>
        <w:t>ПОДТВЕРЖДАЮЩИХ СОБЛЮДЕНИЕ ПОБЕДИТЕЛЯМИ КОНКУРСОВ ПО ОТБОРУ</w:t>
      </w:r>
    </w:p>
    <w:p w:rsidR="00587694" w:rsidRDefault="00587694">
      <w:pPr>
        <w:pStyle w:val="ConsPlusTitle"/>
        <w:jc w:val="center"/>
      </w:pPr>
      <w:r>
        <w:t>КРЕСТЬЯНСКИХ (ФЕРМЕРСКИХ) ХОЗЯЙСТВ ДЛЯ ПРЕДОСТАВЛЕНИЯ</w:t>
      </w:r>
    </w:p>
    <w:p w:rsidR="00587694" w:rsidRDefault="00587694">
      <w:pPr>
        <w:pStyle w:val="ConsPlusTitle"/>
        <w:jc w:val="center"/>
      </w:pPr>
      <w:r>
        <w:t>ГРАНТОВ ИЗ ОБЛАСТНОГО БЮДЖЕТА НА РАЗВИТИЕ</w:t>
      </w:r>
    </w:p>
    <w:p w:rsidR="00587694" w:rsidRDefault="00587694">
      <w:pPr>
        <w:pStyle w:val="ConsPlusTitle"/>
        <w:jc w:val="center"/>
      </w:pPr>
      <w:r>
        <w:t>СЕМЕЙНЫХ ЖИВОТНОВОДЧЕСКИХ ФЕРМ ОБЯЗАТЕЛЬСТВ,</w:t>
      </w:r>
    </w:p>
    <w:p w:rsidR="00587694" w:rsidRDefault="00587694">
      <w:pPr>
        <w:pStyle w:val="ConsPlusTitle"/>
        <w:jc w:val="center"/>
      </w:pPr>
      <w:proofErr w:type="gramStart"/>
      <w:r>
        <w:t>ВЗЯТЫХ НА СЕБЯ В СООТВЕТСТВИИ С БИЗНЕС-ПЛАНОМ</w:t>
      </w:r>
      <w:proofErr w:type="gramEnd"/>
    </w:p>
    <w:p w:rsidR="00587694" w:rsidRDefault="0058769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8769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87694" w:rsidRDefault="005876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7694" w:rsidRDefault="0058769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министерства сельского хозяйства и продовольствия</w:t>
            </w:r>
            <w:proofErr w:type="gramEnd"/>
          </w:p>
          <w:p w:rsidR="00587694" w:rsidRDefault="0058769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Кировской области от 19.09.2017 </w:t>
            </w:r>
            <w:hyperlink r:id="rId45" w:history="1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 xml:space="preserve">, от 28.05.2019 </w:t>
            </w:r>
            <w:hyperlink r:id="rId46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</w:tr>
    </w:tbl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устанавливает правила представления и рассмотрения документов, подтверждающих соблюдение победителями конкурсов (в том числе проведенных в 2012 - 2016 годах) по отбору крестьянских (фермерских) хозяйств для предоставления грантов из областного бюджета на развитие семейных животноводческих ферм обязательств, взятых на себя в соответствии с планом по созданию и развитию семейной животноводческой фермы, включающим план расходов суммы гранта на развитие семейной животноводческой</w:t>
      </w:r>
      <w:proofErr w:type="gramEnd"/>
      <w:r>
        <w:t xml:space="preserve"> фермы (далее - бизнес-план, план расходов).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Для целей настоящего Порядка используются понятия, определенные в </w:t>
      </w:r>
      <w:hyperlink r:id="rId47" w:history="1">
        <w:r>
          <w:rPr>
            <w:color w:val="0000FF"/>
          </w:rPr>
          <w:t>пунктах 1.2</w:t>
        </w:r>
      </w:hyperlink>
      <w:r>
        <w:t xml:space="preserve"> и </w:t>
      </w:r>
      <w:hyperlink r:id="rId48" w:history="1">
        <w:r>
          <w:rPr>
            <w:color w:val="0000FF"/>
          </w:rPr>
          <w:t>1.3</w:t>
        </w:r>
      </w:hyperlink>
      <w:r>
        <w:t xml:space="preserve"> Положения о проведении конкурса по отбору крестьянских (фермерских) хозяйств для предоставления грантов из областного бюджета на развитие семейных животноводческих ферм, утвержденного постановлением Правительства Кировской области от 10.03.2017 N 52/147 "О предоставлении крестьянским (фермерским) хозяйствам грантов из областного бюджета на развитие семейных животноводческих ферм и на поддержку начинающих</w:t>
      </w:r>
      <w:proofErr w:type="gramEnd"/>
      <w:r>
        <w:t xml:space="preserve"> фермеров" (далее - Положение).</w:t>
      </w:r>
    </w:p>
    <w:p w:rsidR="00587694" w:rsidRDefault="00587694">
      <w:pPr>
        <w:pStyle w:val="ConsPlusNormal"/>
        <w:spacing w:before="220"/>
        <w:ind w:firstLine="540"/>
        <w:jc w:val="both"/>
      </w:pPr>
      <w:bookmarkStart w:id="26" w:name="P609"/>
      <w:bookmarkEnd w:id="26"/>
      <w:r>
        <w:t xml:space="preserve">3. </w:t>
      </w:r>
      <w:proofErr w:type="gramStart"/>
      <w:r>
        <w:t xml:space="preserve">В целях подтверждения исполнения обязательств, взятых на себя победителем конкурса в соответствии с </w:t>
      </w:r>
      <w:hyperlink r:id="rId49" w:history="1">
        <w:r>
          <w:rPr>
            <w:color w:val="0000FF"/>
          </w:rPr>
          <w:t>подпунктами 3.1.8</w:t>
        </w:r>
      </w:hyperlink>
      <w:r>
        <w:t xml:space="preserve">, </w:t>
      </w:r>
      <w:hyperlink r:id="rId50" w:history="1">
        <w:r>
          <w:rPr>
            <w:color w:val="0000FF"/>
          </w:rPr>
          <w:t>3.1.9</w:t>
        </w:r>
      </w:hyperlink>
      <w:r>
        <w:t xml:space="preserve"> и </w:t>
      </w:r>
      <w:hyperlink r:id="rId51" w:history="1">
        <w:r>
          <w:rPr>
            <w:color w:val="0000FF"/>
          </w:rPr>
          <w:t>3.1.11 пункта 3</w:t>
        </w:r>
      </w:hyperlink>
      <w:r>
        <w:t xml:space="preserve"> Положения, и выполнения целевых </w:t>
      </w:r>
      <w:r>
        <w:lastRenderedPageBreak/>
        <w:t>показателей результативности предоставления гранта победитель конкурса представляет в отдел реализации программ развития сельских территорий и малых форм хозяйствования министерства сельского хозяйства и продовольствия Кировской области (далее - министерство) документы по перечню, формам и в сроки, установленные соглашением</w:t>
      </w:r>
      <w:proofErr w:type="gramEnd"/>
      <w:r>
        <w:t xml:space="preserve"> о предоставлении гранта на развитие семейной животноводческой фермы, согласно типовой форме Соглашения, установленной министерством финансов Кировской области (далее - Соглашение).</w:t>
      </w:r>
    </w:p>
    <w:p w:rsidR="00587694" w:rsidRDefault="00587694">
      <w:pPr>
        <w:pStyle w:val="ConsPlusNormal"/>
        <w:jc w:val="both"/>
      </w:pPr>
      <w:r>
        <w:t xml:space="preserve">(п. 3 в ред. </w:t>
      </w:r>
      <w:hyperlink r:id="rId52" w:history="1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28.05.2019 N 49)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 Отдел реализации программ развития сельских территорий и малых форм хозяйствования министерства: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4.1. Принимает у победителя конкурса документы, представляемые им в соответствии с </w:t>
      </w:r>
      <w:hyperlink w:anchor="P609" w:history="1">
        <w:r>
          <w:rPr>
            <w:color w:val="0000FF"/>
          </w:rPr>
          <w:t>пунктом 3</w:t>
        </w:r>
      </w:hyperlink>
      <w:r>
        <w:t xml:space="preserve"> настоящего Порядка. Сверяет состав, названия и реквизиты поданных документов с их описью и регистрирует их в день их получения в следующем порядке: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4.1.1. В случае несовпадения состава, названия и (или) реквизитов поданных документов с их описью делает в ней соответствующие отметки.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4.1.2. Делает во всех экземплярах описи поданных документов отметку о дне получения документов.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4.1.3. Вносит реквизиты описи поданных документов в журнал регистрации документов, поданных в министерство сельского хозяйства и продовольствия Кировской области для подтверждения соблюдения победителями конкурсов обязательств, взятых на себя в соответствии с планами по созданию и развитию семейных животноводческих ферм, составленный по прилагаемой </w:t>
      </w:r>
      <w:hyperlink w:anchor="P663" w:history="1">
        <w:r>
          <w:rPr>
            <w:color w:val="0000FF"/>
          </w:rPr>
          <w:t>форме N 1-СОСЖФ</w:t>
        </w:r>
      </w:hyperlink>
      <w:r>
        <w:t xml:space="preserve"> (далее - журнал регистрации).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4.1.4. Возвращает победителю конкурса один экземпляр описи поданных документов.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4.2. Проверяет по документам, подготовленным победителем конкурса, наличие оснований для отказа в приеме документов, к которым относятся: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4.2.1. Неполнота поданных документов.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4.2.2. Ненадлежащая подготовка поданных документов (в том числе несоблюдение установленной формы, отсутствие необходимых подписи, печати, разрешительной надписи органа местного самоуправления (если совершение разрешительной надписи необходимо)).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4.2.3. Противоречие сведений, содержащихся в поданных документах, друг другу либо сведениям, содержащимся в других документах и информационных ресурсах, которые находятся в распоряжении министерства.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4.3. В случае выявления хотя бы одного из оснований для отказа в приеме документов: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4.3.1. Готовит победителю конкурса письменное уведомление об отказе в приеме документов (с указанием оснований для отказа) и возвращает ему поданные документы вместе с письменным уведомлением в течение трех рабочих дней со дня регистрации документов нарочным (под расписку) или заказным письмом с простым уведомлением о вручении.</w:t>
      </w:r>
    </w:p>
    <w:p w:rsidR="00587694" w:rsidRDefault="0058769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 w:history="1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19.09.2017 N 69)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4.3.2. Вносит соответствующую запись в журнал регистрации.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4.4. При отсутствии оснований для отказа в приеме документов:</w:t>
      </w:r>
    </w:p>
    <w:p w:rsidR="00587694" w:rsidRDefault="00587694">
      <w:pPr>
        <w:pStyle w:val="ConsPlusNormal"/>
        <w:spacing w:before="220"/>
        <w:ind w:firstLine="540"/>
        <w:jc w:val="both"/>
      </w:pPr>
      <w:bookmarkStart w:id="27" w:name="P626"/>
      <w:bookmarkEnd w:id="27"/>
      <w:r>
        <w:lastRenderedPageBreak/>
        <w:t>4.4.1. Проверяет наличие хотя бы одного из условий для приостановления предоставления гранта: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4.4.1.1. Представление в министерство документов, указанных в </w:t>
      </w:r>
      <w:hyperlink w:anchor="P609" w:history="1">
        <w:r>
          <w:rPr>
            <w:color w:val="0000FF"/>
          </w:rPr>
          <w:t>пункте 3</w:t>
        </w:r>
      </w:hyperlink>
      <w:r>
        <w:t xml:space="preserve"> настоящего Порядка, с нарушением сроков их представления, установленных настоящим Порядком.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4.4.1.2. Однократное нарушение победителем конкурса графика реализации проекта в соответствии с бизнес-планом, утвержденным главой крестьянского (фермерского) хозяйства, либо иных обязательств, взятых на себя в соответствии с </w:t>
      </w:r>
      <w:hyperlink w:anchor="P961" w:history="1">
        <w:r>
          <w:rPr>
            <w:color w:val="0000FF"/>
          </w:rPr>
          <w:t>Соглашением</w:t>
        </w:r>
      </w:hyperlink>
      <w:r>
        <w:t>, в том числе невыполнение целевых показателей результативности предоставления гранта.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4.4.2. В случае выявления хотя бы одного из условий для приостановления предоставления гранта:</w:t>
      </w:r>
    </w:p>
    <w:p w:rsidR="00587694" w:rsidRDefault="00587694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19.09.2017 N 69)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4.4.2.1. </w:t>
      </w:r>
      <w:proofErr w:type="gramStart"/>
      <w:r>
        <w:t xml:space="preserve">В течение десяти рабочих дней после окончания срока представления документов в соответствии с </w:t>
      </w:r>
      <w:hyperlink w:anchor="P609" w:history="1">
        <w:r>
          <w:rPr>
            <w:color w:val="0000FF"/>
          </w:rPr>
          <w:t>пунктом 3</w:t>
        </w:r>
      </w:hyperlink>
      <w:r>
        <w:t xml:space="preserve"> настоящего Порядка готовит заключение о наличии условий для приостановления предоставления гранта до окончания квартала, следующего за отчетным, и представляет его на подпись министру сельского хозяйства и продовольствия Кировской области (далее - министр) или заместителю министра сельского хозяйства и продовольствия Кировской области (далее - заместитель министра).</w:t>
      </w:r>
      <w:proofErr w:type="gramEnd"/>
    </w:p>
    <w:p w:rsidR="00587694" w:rsidRDefault="0058769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4.4.2.1 в ред. </w:t>
      </w:r>
      <w:hyperlink r:id="rId55" w:history="1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19.09.2017 N 69)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4.4.2.2. В течение пяти рабочих дней после дня подписания заключения о наличии условий для приостановления предоставления гранта министром (заместителем министра) готовит и направляет соответствующему победителю конкурса письменное уведомление о приостановлении предоставления гранта.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4.4.2.3. В течение трех рабочих дней после дня подписания заключения о наличии условий для приостановления предоставления гранта министром (заместителем министра) готовит и направляет соответствующему органу местного самоуправления письмо, содержащее запрет совершать разрешительную надпись на документах соответствующего победителя конкурса до устранения условий для приостановления предоставления гранта.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4.4.2.4. Вносит соответствующую запись в </w:t>
      </w:r>
      <w:hyperlink w:anchor="P663" w:history="1">
        <w:r>
          <w:rPr>
            <w:color w:val="0000FF"/>
          </w:rPr>
          <w:t>журнал</w:t>
        </w:r>
      </w:hyperlink>
      <w:r>
        <w:t xml:space="preserve"> регистрации.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4.4.3. В случае устранения условий, указанных в </w:t>
      </w:r>
      <w:hyperlink w:anchor="P626" w:history="1">
        <w:r>
          <w:rPr>
            <w:color w:val="0000FF"/>
          </w:rPr>
          <w:t>подпункте 4.4.1</w:t>
        </w:r>
      </w:hyperlink>
      <w:r>
        <w:t xml:space="preserve"> настоящего Порядка: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4.4.3.1. В течение десяти рабочих дней со дня представления документов, подтверждающих устранение оснований для приостановления предоставления гранта, готовит заключение о возобновлении предоставления гранта и представляет на подпись министру (заместителю министра). </w:t>
      </w:r>
      <w:proofErr w:type="gramStart"/>
      <w:r>
        <w:t xml:space="preserve">При этом гранты предоставляются (при надлежащем представлении документов, подтверждающих соблюдение условий, указанных в </w:t>
      </w:r>
      <w:hyperlink r:id="rId56" w:history="1">
        <w:r>
          <w:rPr>
            <w:color w:val="0000FF"/>
          </w:rPr>
          <w:t>пункте 4</w:t>
        </w:r>
      </w:hyperlink>
      <w:r>
        <w:t xml:space="preserve"> Порядка предоставления грантов из областного бюджета крестьянским (фермерским) хозяйствам на развитие семейных животноводческих ферм, утвержденного постановлением Правительства Кировской области от 10.03.2017 N 52/147 "О предоставлении крестьянским (фермерским) хозяйствам грантов из областного бюджета на развитие семейных животноводческих ферм и на поддержку начинающих фермеров") и за</w:t>
      </w:r>
      <w:proofErr w:type="gramEnd"/>
      <w:r>
        <w:t xml:space="preserve"> период, когда выплаты не производились в связи с приостановлением предоставления грантов.</w:t>
      </w:r>
    </w:p>
    <w:p w:rsidR="00587694" w:rsidRDefault="0058769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4.4.3.1 в ред. </w:t>
      </w:r>
      <w:hyperlink r:id="rId57" w:history="1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19.09.2017 N 69)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4.4.3.2. В течение пяти рабочих дней после дня подписания заключения о возобновлении предоставления гранта готовит и направляет соответствующему победителю конкурса </w:t>
      </w:r>
      <w:r>
        <w:lastRenderedPageBreak/>
        <w:t>письменное уведомление о возобновлении предоставления гранта.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4.4.3.3. В течение трех рабочих дней после дня подписания заключения о возобновлении предоставления гранта готовит и направляет соответствующему органу местного самоуправления письмо, содержащее уведомление о возобновлении совершения разрешительной надписи на документах соответствующего победителя конкурса.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4.4.3.4. Вносит соответствующую запись в </w:t>
      </w:r>
      <w:hyperlink w:anchor="P663" w:history="1">
        <w:r>
          <w:rPr>
            <w:color w:val="0000FF"/>
          </w:rPr>
          <w:t>журнал</w:t>
        </w:r>
      </w:hyperlink>
      <w:r>
        <w:t xml:space="preserve"> регистрации.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4.4.4. В случае повторного выявления по результатам проверки невыполнения победителем конкурса обязательств, взятых на себя в соответствии с бизнес-планом, в том числе </w:t>
      </w:r>
      <w:proofErr w:type="spellStart"/>
      <w:r>
        <w:t>недостижения</w:t>
      </w:r>
      <w:proofErr w:type="spellEnd"/>
      <w:r>
        <w:t xml:space="preserve"> целевых показателей результативности предоставления гранта: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4.4.4.1. В течение двадцати рабочих дней со дня окончания проверки готовит заключение о прекращении предоставления гранта победителю конкурса и представляет его на подпись министру (заместителю министра).</w:t>
      </w:r>
    </w:p>
    <w:p w:rsidR="00587694" w:rsidRDefault="0058769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4.4.4.1 в ред. </w:t>
      </w:r>
      <w:hyperlink r:id="rId58" w:history="1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19.09.2017 N 69)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4.4.4.2. В течение пяти рабочих дней после дня подписания заключения о прекращении предоставления гранта победителю конкурса готовит и направляет соответствующему победителю конкурса письменное уведомление о прекращении предоставления гранта.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4.4.4.3. В течение трех рабочих дней после дня подписания заключения о прекращении предоставления гранта победителю конкурса готовит и направляет соответствующему органу местного самоуправления письмо, содержащее запрет совершать разрешительную надпись на документах соответствующего победителя конкурса.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4.4.4.4. Вносит соответствующую запись в </w:t>
      </w:r>
      <w:hyperlink w:anchor="P663" w:history="1">
        <w:r>
          <w:rPr>
            <w:color w:val="0000FF"/>
          </w:rPr>
          <w:t>журнал</w:t>
        </w:r>
      </w:hyperlink>
      <w:r>
        <w:t xml:space="preserve"> регистрации.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4.4.5. В случае отсутствия оснований для отказа в приеме документов, условий для приостановления и прекращения предоставления гранта вносит соответствующую запись в </w:t>
      </w:r>
      <w:hyperlink w:anchor="P663" w:history="1">
        <w:r>
          <w:rPr>
            <w:color w:val="0000FF"/>
          </w:rPr>
          <w:t>журнал</w:t>
        </w:r>
      </w:hyperlink>
      <w:r>
        <w:t xml:space="preserve"> регистрации.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4.4.6. Хранит: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4.4.6.1. Документы, представленные победителем конкурса для подтверждения исполнения им обязательств, взятых на себя в соответствии с </w:t>
      </w:r>
      <w:hyperlink r:id="rId59" w:history="1">
        <w:r>
          <w:rPr>
            <w:color w:val="0000FF"/>
          </w:rPr>
          <w:t>подпунктами 3.1.8</w:t>
        </w:r>
      </w:hyperlink>
      <w:r>
        <w:t xml:space="preserve">, </w:t>
      </w:r>
      <w:hyperlink r:id="rId60" w:history="1">
        <w:r>
          <w:rPr>
            <w:color w:val="0000FF"/>
          </w:rPr>
          <w:t>3.1.9</w:t>
        </w:r>
      </w:hyperlink>
      <w:r>
        <w:t xml:space="preserve"> и </w:t>
      </w:r>
      <w:hyperlink r:id="rId61" w:history="1">
        <w:r>
          <w:rPr>
            <w:color w:val="0000FF"/>
          </w:rPr>
          <w:t>3.1.11 пункта 3</w:t>
        </w:r>
      </w:hyperlink>
      <w:r>
        <w:t xml:space="preserve"> Положения, и выполнения целевых показателей результативности предоставления гранта, - в течение пяти лет со дня перечисления сре</w:t>
      </w:r>
      <w:proofErr w:type="gramStart"/>
      <w:r>
        <w:t>дств гр</w:t>
      </w:r>
      <w:proofErr w:type="gramEnd"/>
      <w:r>
        <w:t>анта на счет победителя конкурса.</w:t>
      </w:r>
    </w:p>
    <w:p w:rsidR="00587694" w:rsidRDefault="0058769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4.4.6.1 в ред. </w:t>
      </w:r>
      <w:hyperlink r:id="rId62" w:history="1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28.05.2019 N 49)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4.4.6.2. Документы, подтверждающие устранение оснований для приостановления предоставления гранта, - в течение пяти лет со дня перечисления сре</w:t>
      </w:r>
      <w:proofErr w:type="gramStart"/>
      <w:r>
        <w:t>дств гр</w:t>
      </w:r>
      <w:proofErr w:type="gramEnd"/>
      <w:r>
        <w:t>анта на счет победителя конкурса.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4.4.6.3. Заключения о приостановлении, прекращении или возобновлении предоставления грантов - в течение пяти лет со дня их принятия.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5. В случае </w:t>
      </w:r>
      <w:proofErr w:type="spellStart"/>
      <w:r>
        <w:t>недостижения</w:t>
      </w:r>
      <w:proofErr w:type="spellEnd"/>
      <w:r>
        <w:t xml:space="preserve"> крестьянским (фермерским) хозяйством значений результативности, установленных Соглашением, министерство уменьшает размер субсидии на сумму, рассчитываемую по методике, утверждаемой постановлением Правительства Кировской области.</w:t>
      </w:r>
    </w:p>
    <w:p w:rsidR="00587694" w:rsidRDefault="0058769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63" w:history="1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28.05.2019 N 49)</w:t>
      </w: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nformat"/>
        <w:jc w:val="both"/>
      </w:pPr>
      <w:r>
        <w:t xml:space="preserve">                                                            Форма N 1-СОСЖФ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bookmarkStart w:id="28" w:name="P663"/>
      <w:bookmarkEnd w:id="28"/>
      <w:r>
        <w:t xml:space="preserve">                                  ЖУРНАЛ</w:t>
      </w:r>
    </w:p>
    <w:p w:rsidR="00587694" w:rsidRDefault="00587694">
      <w:pPr>
        <w:pStyle w:val="ConsPlusNonformat"/>
        <w:jc w:val="both"/>
      </w:pPr>
      <w:r>
        <w:t xml:space="preserve">         регистрации документов, поданных в министерство </w:t>
      </w:r>
      <w:proofErr w:type="gramStart"/>
      <w:r>
        <w:t>сельского</w:t>
      </w:r>
      <w:proofErr w:type="gramEnd"/>
    </w:p>
    <w:p w:rsidR="00587694" w:rsidRDefault="00587694">
      <w:pPr>
        <w:pStyle w:val="ConsPlusNonformat"/>
        <w:jc w:val="both"/>
      </w:pPr>
      <w:r>
        <w:t xml:space="preserve">               хозяйства и продовольствия Кировской области</w:t>
      </w:r>
    </w:p>
    <w:p w:rsidR="00587694" w:rsidRDefault="00587694">
      <w:pPr>
        <w:pStyle w:val="ConsPlusNonformat"/>
        <w:jc w:val="both"/>
      </w:pPr>
      <w:r>
        <w:t xml:space="preserve">            для подтверждения соблюдения победителями конкурсов</w:t>
      </w:r>
    </w:p>
    <w:p w:rsidR="00587694" w:rsidRDefault="00587694">
      <w:pPr>
        <w:pStyle w:val="ConsPlusNonformat"/>
        <w:jc w:val="both"/>
      </w:pPr>
      <w:r>
        <w:t xml:space="preserve">           обязательств, взятых на себя в соответствии с планами</w:t>
      </w:r>
    </w:p>
    <w:p w:rsidR="00587694" w:rsidRDefault="00587694">
      <w:pPr>
        <w:pStyle w:val="ConsPlusNonformat"/>
        <w:jc w:val="both"/>
      </w:pPr>
      <w:r>
        <w:t xml:space="preserve">           по созданию и развитию семейных животноводческих ферм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r>
        <w:t>___________________________________________________________________________</w:t>
      </w:r>
    </w:p>
    <w:p w:rsidR="00587694" w:rsidRDefault="00587694">
      <w:pPr>
        <w:pStyle w:val="ConsPlusNonformat"/>
        <w:jc w:val="both"/>
      </w:pPr>
      <w:r>
        <w:t xml:space="preserve">           </w:t>
      </w:r>
      <w:proofErr w:type="gramStart"/>
      <w:r>
        <w:t>(наименование крестьянского (фермерского) хозяйства,</w:t>
      </w:r>
      <w:proofErr w:type="gramEnd"/>
    </w:p>
    <w:p w:rsidR="00587694" w:rsidRDefault="00587694">
      <w:pPr>
        <w:pStyle w:val="ConsPlusNonformat"/>
        <w:jc w:val="both"/>
      </w:pPr>
      <w:r>
        <w:t xml:space="preserve">                           </w:t>
      </w:r>
      <w:proofErr w:type="gramStart"/>
      <w:r>
        <w:t>подавшего</w:t>
      </w:r>
      <w:proofErr w:type="gramEnd"/>
      <w:r>
        <w:t xml:space="preserve"> документы)</w:t>
      </w:r>
    </w:p>
    <w:p w:rsidR="00587694" w:rsidRDefault="005876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870"/>
        <w:gridCol w:w="2097"/>
        <w:gridCol w:w="2777"/>
        <w:gridCol w:w="1757"/>
      </w:tblGrid>
      <w:tr w:rsidR="00587694">
        <w:tc>
          <w:tcPr>
            <w:tcW w:w="566" w:type="dxa"/>
          </w:tcPr>
          <w:p w:rsidR="00587694" w:rsidRDefault="0058769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70" w:type="dxa"/>
          </w:tcPr>
          <w:p w:rsidR="00587694" w:rsidRDefault="00587694">
            <w:pPr>
              <w:pStyle w:val="ConsPlusNormal"/>
              <w:jc w:val="center"/>
            </w:pPr>
            <w:r>
              <w:t>Дата получения документов</w:t>
            </w:r>
          </w:p>
        </w:tc>
        <w:tc>
          <w:tcPr>
            <w:tcW w:w="2097" w:type="dxa"/>
          </w:tcPr>
          <w:p w:rsidR="00587694" w:rsidRDefault="00587694">
            <w:pPr>
              <w:pStyle w:val="ConsPlusNormal"/>
              <w:jc w:val="center"/>
            </w:pPr>
            <w:r>
              <w:t>Реквизиты описи поданных документов</w:t>
            </w:r>
          </w:p>
        </w:tc>
        <w:tc>
          <w:tcPr>
            <w:tcW w:w="2777" w:type="dxa"/>
          </w:tcPr>
          <w:p w:rsidR="00587694" w:rsidRDefault="00587694">
            <w:pPr>
              <w:pStyle w:val="ConsPlusNormal"/>
              <w:jc w:val="center"/>
            </w:pPr>
            <w:r>
              <w:t>Подпись с расшифровкой должностного лица, получившего документы</w:t>
            </w:r>
          </w:p>
        </w:tc>
        <w:tc>
          <w:tcPr>
            <w:tcW w:w="1757" w:type="dxa"/>
          </w:tcPr>
          <w:p w:rsidR="00587694" w:rsidRDefault="00587694">
            <w:pPr>
              <w:pStyle w:val="ConsPlusNormal"/>
              <w:jc w:val="center"/>
            </w:pPr>
            <w:r>
              <w:t>Результаты рассмотрения документов</w:t>
            </w:r>
          </w:p>
        </w:tc>
      </w:tr>
      <w:tr w:rsidR="00587694">
        <w:tc>
          <w:tcPr>
            <w:tcW w:w="566" w:type="dxa"/>
          </w:tcPr>
          <w:p w:rsidR="00587694" w:rsidRDefault="005876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587694" w:rsidRDefault="005876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7" w:type="dxa"/>
          </w:tcPr>
          <w:p w:rsidR="00587694" w:rsidRDefault="005876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7" w:type="dxa"/>
          </w:tcPr>
          <w:p w:rsidR="00587694" w:rsidRDefault="005876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587694" w:rsidRDefault="00587694">
            <w:pPr>
              <w:pStyle w:val="ConsPlusNormal"/>
              <w:jc w:val="center"/>
            </w:pPr>
            <w:r>
              <w:t>5</w:t>
            </w:r>
          </w:p>
        </w:tc>
      </w:tr>
      <w:tr w:rsidR="00587694">
        <w:tc>
          <w:tcPr>
            <w:tcW w:w="566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87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09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77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757" w:type="dxa"/>
          </w:tcPr>
          <w:p w:rsidR="00587694" w:rsidRDefault="00587694">
            <w:pPr>
              <w:pStyle w:val="ConsPlusNormal"/>
            </w:pPr>
          </w:p>
        </w:tc>
      </w:tr>
      <w:tr w:rsidR="00587694">
        <w:tc>
          <w:tcPr>
            <w:tcW w:w="566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87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09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77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757" w:type="dxa"/>
          </w:tcPr>
          <w:p w:rsidR="00587694" w:rsidRDefault="00587694">
            <w:pPr>
              <w:pStyle w:val="ConsPlusNormal"/>
            </w:pPr>
          </w:p>
        </w:tc>
      </w:tr>
      <w:tr w:rsidR="00587694">
        <w:tc>
          <w:tcPr>
            <w:tcW w:w="566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87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09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77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757" w:type="dxa"/>
          </w:tcPr>
          <w:p w:rsidR="00587694" w:rsidRDefault="00587694">
            <w:pPr>
              <w:pStyle w:val="ConsPlusNormal"/>
            </w:pPr>
          </w:p>
        </w:tc>
      </w:tr>
      <w:tr w:rsidR="00587694">
        <w:tc>
          <w:tcPr>
            <w:tcW w:w="566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87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09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77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757" w:type="dxa"/>
          </w:tcPr>
          <w:p w:rsidR="00587694" w:rsidRDefault="00587694">
            <w:pPr>
              <w:pStyle w:val="ConsPlusNormal"/>
            </w:pPr>
          </w:p>
        </w:tc>
      </w:tr>
      <w:tr w:rsidR="00587694">
        <w:tc>
          <w:tcPr>
            <w:tcW w:w="566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87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09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77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757" w:type="dxa"/>
          </w:tcPr>
          <w:p w:rsidR="00587694" w:rsidRDefault="00587694">
            <w:pPr>
              <w:pStyle w:val="ConsPlusNormal"/>
            </w:pPr>
          </w:p>
        </w:tc>
      </w:tr>
      <w:tr w:rsidR="00587694">
        <w:tc>
          <w:tcPr>
            <w:tcW w:w="566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87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09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77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757" w:type="dxa"/>
          </w:tcPr>
          <w:p w:rsidR="00587694" w:rsidRDefault="00587694">
            <w:pPr>
              <w:pStyle w:val="ConsPlusNormal"/>
            </w:pPr>
          </w:p>
        </w:tc>
      </w:tr>
      <w:tr w:rsidR="00587694">
        <w:tc>
          <w:tcPr>
            <w:tcW w:w="566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87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09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77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757" w:type="dxa"/>
          </w:tcPr>
          <w:p w:rsidR="00587694" w:rsidRDefault="00587694">
            <w:pPr>
              <w:pStyle w:val="ConsPlusNormal"/>
            </w:pPr>
          </w:p>
        </w:tc>
      </w:tr>
      <w:tr w:rsidR="00587694">
        <w:tc>
          <w:tcPr>
            <w:tcW w:w="566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87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09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77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757" w:type="dxa"/>
          </w:tcPr>
          <w:p w:rsidR="00587694" w:rsidRDefault="00587694">
            <w:pPr>
              <w:pStyle w:val="ConsPlusNormal"/>
            </w:pPr>
          </w:p>
        </w:tc>
      </w:tr>
      <w:tr w:rsidR="00587694">
        <w:tc>
          <w:tcPr>
            <w:tcW w:w="566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87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09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77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757" w:type="dxa"/>
          </w:tcPr>
          <w:p w:rsidR="00587694" w:rsidRDefault="00587694">
            <w:pPr>
              <w:pStyle w:val="ConsPlusNormal"/>
            </w:pPr>
          </w:p>
        </w:tc>
      </w:tr>
      <w:tr w:rsidR="00587694">
        <w:tc>
          <w:tcPr>
            <w:tcW w:w="566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87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09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77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757" w:type="dxa"/>
          </w:tcPr>
          <w:p w:rsidR="00587694" w:rsidRDefault="00587694">
            <w:pPr>
              <w:pStyle w:val="ConsPlusNormal"/>
            </w:pPr>
          </w:p>
        </w:tc>
      </w:tr>
      <w:tr w:rsidR="00587694">
        <w:tc>
          <w:tcPr>
            <w:tcW w:w="566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87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09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77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757" w:type="dxa"/>
          </w:tcPr>
          <w:p w:rsidR="00587694" w:rsidRDefault="00587694">
            <w:pPr>
              <w:pStyle w:val="ConsPlusNormal"/>
            </w:pPr>
          </w:p>
        </w:tc>
      </w:tr>
      <w:tr w:rsidR="00587694">
        <w:tc>
          <w:tcPr>
            <w:tcW w:w="566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87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09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77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757" w:type="dxa"/>
          </w:tcPr>
          <w:p w:rsidR="00587694" w:rsidRDefault="00587694">
            <w:pPr>
              <w:pStyle w:val="ConsPlusNormal"/>
            </w:pPr>
          </w:p>
        </w:tc>
      </w:tr>
      <w:tr w:rsidR="00587694">
        <w:tc>
          <w:tcPr>
            <w:tcW w:w="566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87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09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77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757" w:type="dxa"/>
          </w:tcPr>
          <w:p w:rsidR="00587694" w:rsidRDefault="00587694">
            <w:pPr>
              <w:pStyle w:val="ConsPlusNormal"/>
            </w:pPr>
          </w:p>
        </w:tc>
      </w:tr>
      <w:tr w:rsidR="00587694">
        <w:tc>
          <w:tcPr>
            <w:tcW w:w="566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87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09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77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757" w:type="dxa"/>
          </w:tcPr>
          <w:p w:rsidR="00587694" w:rsidRDefault="00587694">
            <w:pPr>
              <w:pStyle w:val="ConsPlusNormal"/>
            </w:pPr>
          </w:p>
        </w:tc>
      </w:tr>
      <w:tr w:rsidR="00587694">
        <w:tc>
          <w:tcPr>
            <w:tcW w:w="566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87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09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77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757" w:type="dxa"/>
          </w:tcPr>
          <w:p w:rsidR="00587694" w:rsidRDefault="00587694">
            <w:pPr>
              <w:pStyle w:val="ConsPlusNormal"/>
            </w:pPr>
          </w:p>
        </w:tc>
      </w:tr>
      <w:tr w:rsidR="00587694">
        <w:tc>
          <w:tcPr>
            <w:tcW w:w="566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87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09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77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757" w:type="dxa"/>
          </w:tcPr>
          <w:p w:rsidR="00587694" w:rsidRDefault="00587694">
            <w:pPr>
              <w:pStyle w:val="ConsPlusNormal"/>
            </w:pPr>
          </w:p>
        </w:tc>
      </w:tr>
    </w:tbl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right"/>
        <w:outlineLvl w:val="0"/>
      </w:pPr>
      <w:r>
        <w:t>Приложение N 4</w:t>
      </w: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right"/>
      </w:pPr>
      <w:r>
        <w:t>Утвержден</w:t>
      </w:r>
    </w:p>
    <w:p w:rsidR="00587694" w:rsidRDefault="00587694">
      <w:pPr>
        <w:pStyle w:val="ConsPlusNormal"/>
        <w:jc w:val="right"/>
      </w:pPr>
      <w:r>
        <w:t>распоряжением</w:t>
      </w:r>
    </w:p>
    <w:p w:rsidR="00587694" w:rsidRDefault="00587694">
      <w:pPr>
        <w:pStyle w:val="ConsPlusNormal"/>
        <w:jc w:val="right"/>
      </w:pPr>
      <w:r>
        <w:t>министерства</w:t>
      </w:r>
    </w:p>
    <w:p w:rsidR="00587694" w:rsidRDefault="00587694">
      <w:pPr>
        <w:pStyle w:val="ConsPlusNormal"/>
        <w:jc w:val="right"/>
      </w:pPr>
      <w:r>
        <w:t>сельского хозяйства и продовольствия</w:t>
      </w:r>
    </w:p>
    <w:p w:rsidR="00587694" w:rsidRDefault="00587694">
      <w:pPr>
        <w:pStyle w:val="ConsPlusNormal"/>
        <w:jc w:val="right"/>
      </w:pPr>
      <w:r>
        <w:t>Кировской области</w:t>
      </w:r>
    </w:p>
    <w:p w:rsidR="00587694" w:rsidRDefault="00587694">
      <w:pPr>
        <w:pStyle w:val="ConsPlusNormal"/>
        <w:jc w:val="right"/>
      </w:pPr>
      <w:r>
        <w:t>от 5 мая 2017 г. N 34</w:t>
      </w: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Title"/>
        <w:jc w:val="center"/>
      </w:pPr>
      <w:bookmarkStart w:id="29" w:name="P778"/>
      <w:bookmarkEnd w:id="29"/>
      <w:r>
        <w:t>ПОРЯДОК</w:t>
      </w:r>
    </w:p>
    <w:p w:rsidR="00587694" w:rsidRDefault="00587694">
      <w:pPr>
        <w:pStyle w:val="ConsPlusTitle"/>
        <w:jc w:val="center"/>
      </w:pPr>
      <w:r>
        <w:t>ПРЕДСТАВЛЕНИЯ И РАССМОТРЕНИЯ ДОКУМЕНТОВ, ПОДТВЕРЖДАЮЩИХ</w:t>
      </w:r>
    </w:p>
    <w:p w:rsidR="00587694" w:rsidRDefault="00587694">
      <w:pPr>
        <w:pStyle w:val="ConsPlusTitle"/>
        <w:jc w:val="center"/>
      </w:pPr>
      <w:r>
        <w:t>СОБЛЮДЕНИЕ ПОБЕДИТЕЛЯМИ КОНКУРСОВ ПО ОТБОРУ КРЕСТЬЯНСКИХ</w:t>
      </w:r>
    </w:p>
    <w:p w:rsidR="00587694" w:rsidRDefault="00587694">
      <w:pPr>
        <w:pStyle w:val="ConsPlusTitle"/>
        <w:jc w:val="center"/>
      </w:pPr>
      <w:r>
        <w:t>(ФЕРМЕРСКИХ) ХОЗЯЙСТВ ДЛЯ ПРЕДОСТАВЛЕНИЯ ГРАНТОВ</w:t>
      </w:r>
    </w:p>
    <w:p w:rsidR="00587694" w:rsidRDefault="00587694">
      <w:pPr>
        <w:pStyle w:val="ConsPlusTitle"/>
        <w:jc w:val="center"/>
      </w:pPr>
      <w:r>
        <w:t>ИЗ ОБЛАСТНОГО БЮДЖЕТА НА ПОДДЕРЖКУ НАЧИНАЮЩИХ ФЕРМЕРОВ</w:t>
      </w:r>
    </w:p>
    <w:p w:rsidR="00587694" w:rsidRDefault="00587694">
      <w:pPr>
        <w:pStyle w:val="ConsPlusTitle"/>
        <w:jc w:val="center"/>
      </w:pPr>
      <w:r>
        <w:t>ОБЯЗАТЕЛЬСТВ, ВЗЯТЫХ НА СЕБЯ В СООТВЕТСТВИИ С БИЗНЕС-ПЛАНОМ</w:t>
      </w:r>
    </w:p>
    <w:p w:rsidR="00587694" w:rsidRDefault="0058769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8769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87694" w:rsidRDefault="005876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7694" w:rsidRDefault="0058769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министерства сельского хозяйства и продовольствия</w:t>
            </w:r>
            <w:proofErr w:type="gramEnd"/>
          </w:p>
          <w:p w:rsidR="00587694" w:rsidRDefault="0058769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Кировской области от 19.09.2017 </w:t>
            </w:r>
            <w:hyperlink r:id="rId64" w:history="1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 xml:space="preserve">, от 28.05.2019 </w:t>
            </w:r>
            <w:hyperlink r:id="rId65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</w:tr>
    </w:tbl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устанавливает правила представления и рассмотрения документов, подтверждающих соблюдение победителями конкурсов (в том числе проведенных в 2012 - 2016 годах) по отбору крестьянских (фермерских) хозяйств для предоставления грантов из областного бюджета на поддержку начинающих фермеров обязательств, взятых на себя в соответствии с бизнес-планом, включающим план расходов суммы гранта на поддержку начинающих фермеров (далее - бизнес-план, план расходов).</w:t>
      </w:r>
      <w:proofErr w:type="gramEnd"/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Для целей настоящего Порядка используются понятия, определенные в </w:t>
      </w:r>
      <w:hyperlink r:id="rId66" w:history="1">
        <w:r>
          <w:rPr>
            <w:color w:val="0000FF"/>
          </w:rPr>
          <w:t>пунктах 1.2</w:t>
        </w:r>
      </w:hyperlink>
      <w:r>
        <w:t xml:space="preserve">, </w:t>
      </w:r>
      <w:hyperlink r:id="rId67" w:history="1">
        <w:r>
          <w:rPr>
            <w:color w:val="0000FF"/>
          </w:rPr>
          <w:t>1.3</w:t>
        </w:r>
      </w:hyperlink>
      <w:r>
        <w:t xml:space="preserve"> Положения о проведении конкурса по отбору крестьянских (фермерских) хозяйств для предоставления грантов из областного бюджета на поддержку начинающих фермеров, утвержденного постановлением Правительства Кировской области от 10.03.2017 N 52/147 "О предоставлении крестьянским (фермерским) хозяйствам грантов из областного бюджета на развитие семейных животноводческих ферм и на поддержку начинающих фермеров" (далее</w:t>
      </w:r>
      <w:proofErr w:type="gramEnd"/>
      <w:r>
        <w:t xml:space="preserve"> - </w:t>
      </w:r>
      <w:proofErr w:type="gramStart"/>
      <w:r>
        <w:t>Положение).</w:t>
      </w:r>
      <w:proofErr w:type="gramEnd"/>
    </w:p>
    <w:p w:rsidR="00587694" w:rsidRDefault="00587694">
      <w:pPr>
        <w:pStyle w:val="ConsPlusNormal"/>
        <w:spacing w:before="220"/>
        <w:ind w:firstLine="540"/>
        <w:jc w:val="both"/>
      </w:pPr>
      <w:bookmarkStart w:id="30" w:name="P790"/>
      <w:bookmarkEnd w:id="30"/>
      <w:r>
        <w:t xml:space="preserve">3. </w:t>
      </w:r>
      <w:proofErr w:type="gramStart"/>
      <w:r>
        <w:t xml:space="preserve">В целях подтверждения исполнения обязательств, взятых на себя победителем конкурса в соответствии с </w:t>
      </w:r>
      <w:hyperlink r:id="rId68" w:history="1">
        <w:r>
          <w:rPr>
            <w:color w:val="0000FF"/>
          </w:rPr>
          <w:t>подпунктом 3.1.6 пункта 3</w:t>
        </w:r>
      </w:hyperlink>
      <w:r>
        <w:t xml:space="preserve"> Положения, и выполнения целевых показателей результативности предоставления гранта победитель конкурса представляет в отдел реализации программ развития сельских территорий и малых форм хозяйствования министерства сельского хозяйства и продовольствия Кировской области (далее - министерство) документы по перечню, формам и в сроки, установленные соглашением о предоставлении гранта</w:t>
      </w:r>
      <w:proofErr w:type="gramEnd"/>
      <w:r>
        <w:t xml:space="preserve"> на поддержку начинающего фермера, согласно типовой форме Соглашения, установленной министерством финансов Кировской области (далее - Соглашение).</w:t>
      </w:r>
    </w:p>
    <w:p w:rsidR="00587694" w:rsidRDefault="00587694">
      <w:pPr>
        <w:pStyle w:val="ConsPlusNormal"/>
        <w:jc w:val="both"/>
      </w:pPr>
      <w:r>
        <w:t xml:space="preserve">(п. 3 в ред. </w:t>
      </w:r>
      <w:hyperlink r:id="rId69" w:history="1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28.05.2019 N 49)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 Отдел реализации программ развития сельских территорий и малых форм хозяйствования министерства: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4.1. Принимает у победителя конкурса документы, представляемые им в соответствии с </w:t>
      </w:r>
      <w:hyperlink w:anchor="P790" w:history="1">
        <w:r>
          <w:rPr>
            <w:color w:val="0000FF"/>
          </w:rPr>
          <w:t>пунктом 3</w:t>
        </w:r>
      </w:hyperlink>
      <w:r>
        <w:t xml:space="preserve"> настоящего Порядка. Сверяет состав, названия и реквизиты поданных документов с их </w:t>
      </w:r>
      <w:r>
        <w:lastRenderedPageBreak/>
        <w:t>описью и регистрирует их в день их получения в следующем порядке: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4.1.1. В случае несовпадения состава, названия и (или) реквизитов поданных документов с их описью делает в ней соответствующие отметки.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4.1.2. Делает во всех экземплярах описи поданных документов отметку о дне получения документов.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4.1.3. Вносит реквизиты описи поданных документов в журнал регистрации документов, поданных в министерство сельского хозяйства и продовольствия Кировской области для подтверждения соблюдения победителями конкурсов обязательств, взятых на себя в соответствии с бизнес-планами по созданию и развитию крестьянского (фермерского) хозяйства, составленный по прилагаемой </w:t>
      </w:r>
      <w:hyperlink w:anchor="P844" w:history="1">
        <w:r>
          <w:rPr>
            <w:color w:val="0000FF"/>
          </w:rPr>
          <w:t>форме N 1-СОНФ</w:t>
        </w:r>
      </w:hyperlink>
      <w:r>
        <w:t xml:space="preserve"> (далее - журнал регистрации).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4.1.4. Возвращает победителю конкурса один экземпляр описи поданных документов.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4.2. Проверяет по документам, подготовленным победителем конкурса, наличие оснований для отказа в приеме документов, к которым относятся: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4.2.1. Неполнота поданных документов.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4.2.2. Ненадлежащая подготовка поданных документов (в том числе несоблюдение установленной формы, отсутствие подписи, печати, разрешительной надписи органа местного самоуправления (если совершение разрешительной надписи необходимо)).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4.2.3. Противоречие сведений, содержащихся в поданных документах, друг другу либо сведениям, содержащимся в других документах и информационных ресурсах, которые находятся в распоряжении министерства.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4.3. В случае выявления хотя бы одного из оснований для отказа в приеме документов: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4.3.1. Готовит победителю конкурса письменное уведомление об отказе в приеме документов (с указанием оснований для отказа) и возвращает ему поданные документы вместе с письменным уведомлением в течение трех рабочих дней со дня регистрации документов нарочным (под расписку) или заказным письмом с простым уведомлением о вручении.</w:t>
      </w:r>
    </w:p>
    <w:p w:rsidR="00587694" w:rsidRDefault="0058769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0" w:history="1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19.09.2017 N 69)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4.3.2. Вносит соответствующую запись в </w:t>
      </w:r>
      <w:hyperlink w:anchor="P844" w:history="1">
        <w:r>
          <w:rPr>
            <w:color w:val="0000FF"/>
          </w:rPr>
          <w:t>журнал</w:t>
        </w:r>
      </w:hyperlink>
      <w:r>
        <w:t xml:space="preserve"> регистрации.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4.4. При отсутствии оснований для отказа в приеме документов:</w:t>
      </w:r>
    </w:p>
    <w:p w:rsidR="00587694" w:rsidRDefault="00587694">
      <w:pPr>
        <w:pStyle w:val="ConsPlusNormal"/>
        <w:spacing w:before="220"/>
        <w:ind w:firstLine="540"/>
        <w:jc w:val="both"/>
      </w:pPr>
      <w:bookmarkStart w:id="31" w:name="P807"/>
      <w:bookmarkEnd w:id="31"/>
      <w:r>
        <w:t>4.4.1. Проверяет наличие хотя бы одного из условий для приостановления предоставления гранта: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4.4.1.1. Представление в министерство документов, указанных в </w:t>
      </w:r>
      <w:hyperlink w:anchor="P790" w:history="1">
        <w:r>
          <w:rPr>
            <w:color w:val="0000FF"/>
          </w:rPr>
          <w:t>пункте 3</w:t>
        </w:r>
      </w:hyperlink>
      <w:r>
        <w:t xml:space="preserve"> настоящего Порядка, с нарушением сроков их представления, установленных настоящим Порядком.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4.4.1.2. Однократное нарушение победителем конкурса графика реализации проекта в соответствии с бизнес-планом, утвержденным главой крестьянского (фермерского) хозяйства, либо иных обязательств, взятых на себя в соответствии с </w:t>
      </w:r>
      <w:hyperlink w:anchor="P1007" w:history="1">
        <w:r>
          <w:rPr>
            <w:color w:val="0000FF"/>
          </w:rPr>
          <w:t>Соглашением</w:t>
        </w:r>
      </w:hyperlink>
      <w:r>
        <w:t>, в том числе невыполнение целевых показателей результативности предоставления гранта.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4.4.2. В случае выявления хотя бы одного из условий для приостановления предоставления гранта:</w:t>
      </w:r>
    </w:p>
    <w:p w:rsidR="00587694" w:rsidRDefault="00587694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19.09.2017 N 69)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lastRenderedPageBreak/>
        <w:t xml:space="preserve">4.4.2.1. </w:t>
      </w:r>
      <w:proofErr w:type="gramStart"/>
      <w:r>
        <w:t xml:space="preserve">В течение десяти рабочих дней после окончания срока представления документов в соответствии с </w:t>
      </w:r>
      <w:hyperlink w:anchor="P790" w:history="1">
        <w:r>
          <w:rPr>
            <w:color w:val="0000FF"/>
          </w:rPr>
          <w:t>пунктом 3</w:t>
        </w:r>
      </w:hyperlink>
      <w:r>
        <w:t xml:space="preserve"> настоящего Порядка готовит заключение о наличии условий для приостановления предоставления гранта до окончания квартала, следующего за отчетным, и представляет его на подпись министру сельского хозяйства и продовольствия Кировской области (далее - министр) или заместителю министра сельского хозяйства и продовольствия Кировской области (далее - заместитель министра).</w:t>
      </w:r>
      <w:proofErr w:type="gramEnd"/>
    </w:p>
    <w:p w:rsidR="00587694" w:rsidRDefault="0058769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4.4.2.1 в ред. </w:t>
      </w:r>
      <w:hyperlink r:id="rId72" w:history="1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19.09.2017 N 69)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4.4.2.2. В течение пяти рабочих дней после дня подписания заключения о наличии условий для приостановления предоставления гранта министром (заместителем министра) готовит и направляет соответствующему победителю конкурса письменное уведомление о приостановлении предоставления гранта.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4.4.2.3. В течение трех рабочих дней после дня подписания заключения о наличии условий для приостановления предоставления гранта министром (заместителем министра) готовит и направляет соответствующему органу местного самоуправления письмо, содержащее запрет совершать разрешительную надпись на документах соответствующего победителя конкурса до устранения условий для приостановления предоставления гранта.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4.4.2.4. Вносит соответствующую запись в </w:t>
      </w:r>
      <w:hyperlink w:anchor="P844" w:history="1">
        <w:r>
          <w:rPr>
            <w:color w:val="0000FF"/>
          </w:rPr>
          <w:t>журнал</w:t>
        </w:r>
      </w:hyperlink>
      <w:r>
        <w:t xml:space="preserve"> регистрации.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4.4.3. В случае устранения условий, указанных в </w:t>
      </w:r>
      <w:hyperlink w:anchor="P807" w:history="1">
        <w:r>
          <w:rPr>
            <w:color w:val="0000FF"/>
          </w:rPr>
          <w:t>подпункте 4.4.1</w:t>
        </w:r>
      </w:hyperlink>
      <w:r>
        <w:t xml:space="preserve"> настоящего Порядка: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4.4.3.1. В течение десяти рабочих дней со дня представления документов, подтверждающих устранение оснований для приостановления предоставления гранта, готовит заключение о возобновлении предоставления гранта и представляет на подпись министру (заместителю министра). </w:t>
      </w:r>
      <w:proofErr w:type="gramStart"/>
      <w:r>
        <w:t xml:space="preserve">При этом гранты предоставляются (при надлежащем представлении документов, подтверждающих соблюдение условий, указанных в </w:t>
      </w:r>
      <w:hyperlink r:id="rId73" w:history="1">
        <w:r>
          <w:rPr>
            <w:color w:val="0000FF"/>
          </w:rPr>
          <w:t>пункте 4</w:t>
        </w:r>
      </w:hyperlink>
      <w:r>
        <w:t xml:space="preserve"> Порядка предоставления грантов из областного бюджета на поддержку начинающих фермеров, утвержденного постановлением Правительства Кировской области от 10.03.2017 N 52/147 "О предоставлении крестьянским (фермерским) хозяйствам грантов из областного бюджета на развитие семейных животноводческих ферм и на поддержку начинающих фермеров") и за период, когда выплаты не</w:t>
      </w:r>
      <w:proofErr w:type="gramEnd"/>
      <w:r>
        <w:t xml:space="preserve"> производились в связи с приостановлением предоставления грантов.</w:t>
      </w:r>
    </w:p>
    <w:p w:rsidR="00587694" w:rsidRDefault="0058769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4.4.3.1 в ред. </w:t>
      </w:r>
      <w:hyperlink r:id="rId74" w:history="1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19.09.2017 N 69)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4.4.3.2. В течение пяти рабочих дней после дня подписания заключения о возобновлении предоставления гранта готовит и направляет соответствующему победителю конкурса письменное уведомление о возобновлении предоставления гранта.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4.4.3.3. В течение трех рабочих дней после дня подписания заключения о возобновлении предоставления гранта готовит и направляет соответствующему органу местного самоуправления письмо, содержащее уведомление о возобновлении совершения разрешительной надписи на документах соответствующего победителя конкурса.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4.4.3.4. Вносит соответствующую запись в </w:t>
      </w:r>
      <w:hyperlink w:anchor="P844" w:history="1">
        <w:r>
          <w:rPr>
            <w:color w:val="0000FF"/>
          </w:rPr>
          <w:t>журнал</w:t>
        </w:r>
      </w:hyperlink>
      <w:r>
        <w:t xml:space="preserve"> регистрации.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4.4.4. В случае повторного выявления по результатам проверки невыполнения победителем конкурса обязательств, взятых на себя в соответствии с бизнес-планом, в том числе </w:t>
      </w:r>
      <w:proofErr w:type="spellStart"/>
      <w:r>
        <w:t>недостижения</w:t>
      </w:r>
      <w:proofErr w:type="spellEnd"/>
      <w:r>
        <w:t xml:space="preserve"> целевых показателей результативности предоставления гранта: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4.4.4.1. В течение двадцати рабочих дней со дня окончания проверки готовит заключение о прекращении предоставления гранта победителю конкурса и представляет его на подпись министру (заместителю министра).</w:t>
      </w:r>
    </w:p>
    <w:p w:rsidR="00587694" w:rsidRDefault="0058769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4.4.4.1 в ред. </w:t>
      </w:r>
      <w:hyperlink r:id="rId75" w:history="1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</w:t>
      </w:r>
      <w:r>
        <w:lastRenderedPageBreak/>
        <w:t>области от 19.09.2017 N 69)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4.4.4.2. В течение пяти рабочих дней после дня подписания заключения о прекращении предоставления гранта готовит и направляет соответствующему победителю конкурса письменное уведомление о прекращении предоставления гранта.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4.4.4.3. В течение трех рабочих дней после дня подписания заключения о прекращении предоставления гранта готовит и направляет соответствующему органу местного самоуправления письмо, содержащее запрет совершать разрешительную надпись на документах соответствующего победителя конкурса.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4.4.4.4. Вносит соответствующую запись в </w:t>
      </w:r>
      <w:hyperlink w:anchor="P844" w:history="1">
        <w:r>
          <w:rPr>
            <w:color w:val="0000FF"/>
          </w:rPr>
          <w:t>журнал</w:t>
        </w:r>
      </w:hyperlink>
      <w:r>
        <w:t xml:space="preserve"> регистрации.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4.4.5. В случае отсутствия оснований для отказа в приеме документов, условий для приостановления и прекращения предоставления гранта вносит соответствующую запись в </w:t>
      </w:r>
      <w:hyperlink w:anchor="P844" w:history="1">
        <w:r>
          <w:rPr>
            <w:color w:val="0000FF"/>
          </w:rPr>
          <w:t>журнал</w:t>
        </w:r>
      </w:hyperlink>
      <w:r>
        <w:t xml:space="preserve"> регистрации.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4.4.6. Хранит: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4.4.6.1. Документы, представленные победителем конкурса для подтверждения исполнения им обязательств, взятых на себя в соответствии с </w:t>
      </w:r>
      <w:hyperlink r:id="rId76" w:history="1">
        <w:r>
          <w:rPr>
            <w:color w:val="0000FF"/>
          </w:rPr>
          <w:t>подпунктом 3.1.6 пункта 3</w:t>
        </w:r>
      </w:hyperlink>
      <w:r>
        <w:t xml:space="preserve"> Положения, и выполнения целевых показателей результативности предоставления гранта, - в течение пяти лет со дня перечисления сре</w:t>
      </w:r>
      <w:proofErr w:type="gramStart"/>
      <w:r>
        <w:t>дств гр</w:t>
      </w:r>
      <w:proofErr w:type="gramEnd"/>
      <w:r>
        <w:t>анта на счет победителя конкурса.</w:t>
      </w:r>
    </w:p>
    <w:p w:rsidR="00587694" w:rsidRDefault="0058769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4.4.6.1 в ред. </w:t>
      </w:r>
      <w:hyperlink r:id="rId77" w:history="1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28.05.2019 N 49)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4.4.6.2. Документы, подтверждающие устранение оснований для приостановления предоставления гранта, - в течение пяти лет со дня перечисления сре</w:t>
      </w:r>
      <w:proofErr w:type="gramStart"/>
      <w:r>
        <w:t>дств гр</w:t>
      </w:r>
      <w:proofErr w:type="gramEnd"/>
      <w:r>
        <w:t>анта на счет победителя конкурса.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>4.4.6.3. Заключения о приостановлении, прекращении или возобновлении предоставления грантов - в течение пяти лет со дня их принятия.</w:t>
      </w:r>
    </w:p>
    <w:p w:rsidR="00587694" w:rsidRDefault="00587694">
      <w:pPr>
        <w:pStyle w:val="ConsPlusNormal"/>
        <w:spacing w:before="220"/>
        <w:ind w:firstLine="540"/>
        <w:jc w:val="both"/>
      </w:pPr>
      <w:r>
        <w:t xml:space="preserve">5. В случае </w:t>
      </w:r>
      <w:proofErr w:type="spellStart"/>
      <w:r>
        <w:t>недостижения</w:t>
      </w:r>
      <w:proofErr w:type="spellEnd"/>
      <w:r>
        <w:t xml:space="preserve"> крестьянским (фермерским) хозяйством значений результативности, установленных Соглашением, министерство уменьшает размер субсидии на сумму, рассчитываемую по методике, утверждаемой постановлением Правительства Кировской области.</w:t>
      </w:r>
    </w:p>
    <w:p w:rsidR="00587694" w:rsidRDefault="0058769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78" w:history="1">
        <w:r>
          <w:rPr>
            <w:color w:val="0000FF"/>
          </w:rPr>
          <w:t>распоряжения</w:t>
        </w:r>
      </w:hyperlink>
      <w:r>
        <w:t xml:space="preserve"> министерства сельского хозяйства и продовольствия Кировской области от 28.05.2019 N 49)</w:t>
      </w: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nformat"/>
        <w:jc w:val="both"/>
      </w:pPr>
      <w:r>
        <w:t xml:space="preserve">                                                             Форма N 1-СОНФ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bookmarkStart w:id="32" w:name="P844"/>
      <w:bookmarkEnd w:id="32"/>
      <w:r>
        <w:t xml:space="preserve">                                  ЖУРНАЛ</w:t>
      </w:r>
    </w:p>
    <w:p w:rsidR="00587694" w:rsidRDefault="00587694">
      <w:pPr>
        <w:pStyle w:val="ConsPlusNonformat"/>
        <w:jc w:val="both"/>
      </w:pPr>
      <w:r>
        <w:t xml:space="preserve">         регистрации документов, поданных в министерство </w:t>
      </w:r>
      <w:proofErr w:type="gramStart"/>
      <w:r>
        <w:t>сельского</w:t>
      </w:r>
      <w:proofErr w:type="gramEnd"/>
    </w:p>
    <w:p w:rsidR="00587694" w:rsidRDefault="00587694">
      <w:pPr>
        <w:pStyle w:val="ConsPlusNonformat"/>
        <w:jc w:val="both"/>
      </w:pPr>
      <w:r>
        <w:t xml:space="preserve">               хозяйства и продовольствия Кировской области</w:t>
      </w:r>
    </w:p>
    <w:p w:rsidR="00587694" w:rsidRDefault="00587694">
      <w:pPr>
        <w:pStyle w:val="ConsPlusNonformat"/>
        <w:jc w:val="both"/>
      </w:pPr>
      <w:r>
        <w:t xml:space="preserve">            для подтверждения соблюдения победителями конкурсов</w:t>
      </w:r>
    </w:p>
    <w:p w:rsidR="00587694" w:rsidRDefault="00587694">
      <w:pPr>
        <w:pStyle w:val="ConsPlusNonformat"/>
        <w:jc w:val="both"/>
      </w:pPr>
      <w:r>
        <w:t xml:space="preserve">       обязательств, взятых на себя в соответствии с бизнес-планами</w:t>
      </w:r>
    </w:p>
    <w:p w:rsidR="00587694" w:rsidRDefault="00587694">
      <w:pPr>
        <w:pStyle w:val="ConsPlusNonformat"/>
        <w:jc w:val="both"/>
      </w:pPr>
      <w:r>
        <w:t xml:space="preserve">       по созданию и развитию крестьянского (фермерского) хозяйства</w:t>
      </w:r>
    </w:p>
    <w:p w:rsidR="00587694" w:rsidRDefault="00587694">
      <w:pPr>
        <w:pStyle w:val="ConsPlusNonformat"/>
        <w:jc w:val="both"/>
      </w:pPr>
    </w:p>
    <w:p w:rsidR="00587694" w:rsidRDefault="00587694">
      <w:pPr>
        <w:pStyle w:val="ConsPlusNonformat"/>
        <w:jc w:val="both"/>
      </w:pPr>
      <w:r>
        <w:t>___________________________________________________________________________</w:t>
      </w:r>
    </w:p>
    <w:p w:rsidR="00587694" w:rsidRDefault="00587694">
      <w:pPr>
        <w:pStyle w:val="ConsPlusNonformat"/>
        <w:jc w:val="both"/>
      </w:pPr>
      <w:r>
        <w:t xml:space="preserve">           </w:t>
      </w:r>
      <w:proofErr w:type="gramStart"/>
      <w:r>
        <w:t>(наименование крестьянского (фермерского) хозяйства,</w:t>
      </w:r>
      <w:proofErr w:type="gramEnd"/>
    </w:p>
    <w:p w:rsidR="00587694" w:rsidRDefault="00587694">
      <w:pPr>
        <w:pStyle w:val="ConsPlusNonformat"/>
        <w:jc w:val="both"/>
      </w:pPr>
      <w:r>
        <w:t xml:space="preserve">                           </w:t>
      </w:r>
      <w:proofErr w:type="gramStart"/>
      <w:r>
        <w:t>подавшего</w:t>
      </w:r>
      <w:proofErr w:type="gramEnd"/>
      <w:r>
        <w:t xml:space="preserve"> документы)</w:t>
      </w:r>
    </w:p>
    <w:p w:rsidR="00587694" w:rsidRDefault="005876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870"/>
        <w:gridCol w:w="2097"/>
        <w:gridCol w:w="2777"/>
        <w:gridCol w:w="1757"/>
      </w:tblGrid>
      <w:tr w:rsidR="00587694">
        <w:tc>
          <w:tcPr>
            <w:tcW w:w="566" w:type="dxa"/>
          </w:tcPr>
          <w:p w:rsidR="00587694" w:rsidRDefault="0058769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70" w:type="dxa"/>
          </w:tcPr>
          <w:p w:rsidR="00587694" w:rsidRDefault="00587694">
            <w:pPr>
              <w:pStyle w:val="ConsPlusNormal"/>
              <w:jc w:val="center"/>
            </w:pPr>
            <w:r>
              <w:t>Дата получения документов</w:t>
            </w:r>
          </w:p>
        </w:tc>
        <w:tc>
          <w:tcPr>
            <w:tcW w:w="2097" w:type="dxa"/>
          </w:tcPr>
          <w:p w:rsidR="00587694" w:rsidRDefault="00587694">
            <w:pPr>
              <w:pStyle w:val="ConsPlusNormal"/>
              <w:jc w:val="center"/>
            </w:pPr>
            <w:r>
              <w:t>Реквизиты описи поданных документов</w:t>
            </w:r>
          </w:p>
        </w:tc>
        <w:tc>
          <w:tcPr>
            <w:tcW w:w="2777" w:type="dxa"/>
          </w:tcPr>
          <w:p w:rsidR="00587694" w:rsidRDefault="00587694">
            <w:pPr>
              <w:pStyle w:val="ConsPlusNormal"/>
              <w:jc w:val="center"/>
            </w:pPr>
            <w:r>
              <w:t>Подпись с расшифровкой должностного лица, получившего документы</w:t>
            </w:r>
          </w:p>
        </w:tc>
        <w:tc>
          <w:tcPr>
            <w:tcW w:w="1757" w:type="dxa"/>
          </w:tcPr>
          <w:p w:rsidR="00587694" w:rsidRDefault="00587694">
            <w:pPr>
              <w:pStyle w:val="ConsPlusNormal"/>
              <w:jc w:val="center"/>
            </w:pPr>
            <w:r>
              <w:t>Результаты рассмотрения документов</w:t>
            </w:r>
          </w:p>
        </w:tc>
      </w:tr>
      <w:tr w:rsidR="00587694">
        <w:tc>
          <w:tcPr>
            <w:tcW w:w="566" w:type="dxa"/>
          </w:tcPr>
          <w:p w:rsidR="00587694" w:rsidRDefault="005876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587694" w:rsidRDefault="005876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7" w:type="dxa"/>
          </w:tcPr>
          <w:p w:rsidR="00587694" w:rsidRDefault="005876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7" w:type="dxa"/>
          </w:tcPr>
          <w:p w:rsidR="00587694" w:rsidRDefault="005876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587694" w:rsidRDefault="00587694">
            <w:pPr>
              <w:pStyle w:val="ConsPlusNormal"/>
              <w:jc w:val="center"/>
            </w:pPr>
            <w:r>
              <w:t>5</w:t>
            </w:r>
          </w:p>
        </w:tc>
      </w:tr>
      <w:tr w:rsidR="00587694">
        <w:tc>
          <w:tcPr>
            <w:tcW w:w="566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87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09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77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757" w:type="dxa"/>
          </w:tcPr>
          <w:p w:rsidR="00587694" w:rsidRDefault="00587694">
            <w:pPr>
              <w:pStyle w:val="ConsPlusNormal"/>
            </w:pPr>
          </w:p>
        </w:tc>
      </w:tr>
      <w:tr w:rsidR="00587694">
        <w:tc>
          <w:tcPr>
            <w:tcW w:w="566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87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09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77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757" w:type="dxa"/>
          </w:tcPr>
          <w:p w:rsidR="00587694" w:rsidRDefault="00587694">
            <w:pPr>
              <w:pStyle w:val="ConsPlusNormal"/>
            </w:pPr>
          </w:p>
        </w:tc>
      </w:tr>
      <w:tr w:rsidR="00587694">
        <w:tc>
          <w:tcPr>
            <w:tcW w:w="566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87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09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77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757" w:type="dxa"/>
          </w:tcPr>
          <w:p w:rsidR="00587694" w:rsidRDefault="00587694">
            <w:pPr>
              <w:pStyle w:val="ConsPlusNormal"/>
            </w:pPr>
          </w:p>
        </w:tc>
      </w:tr>
      <w:tr w:rsidR="00587694">
        <w:tc>
          <w:tcPr>
            <w:tcW w:w="566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87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09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77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757" w:type="dxa"/>
          </w:tcPr>
          <w:p w:rsidR="00587694" w:rsidRDefault="00587694">
            <w:pPr>
              <w:pStyle w:val="ConsPlusNormal"/>
            </w:pPr>
          </w:p>
        </w:tc>
      </w:tr>
      <w:tr w:rsidR="00587694">
        <w:tc>
          <w:tcPr>
            <w:tcW w:w="566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87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09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77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757" w:type="dxa"/>
          </w:tcPr>
          <w:p w:rsidR="00587694" w:rsidRDefault="00587694">
            <w:pPr>
              <w:pStyle w:val="ConsPlusNormal"/>
            </w:pPr>
          </w:p>
        </w:tc>
      </w:tr>
      <w:tr w:rsidR="00587694">
        <w:tc>
          <w:tcPr>
            <w:tcW w:w="566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87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09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77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757" w:type="dxa"/>
          </w:tcPr>
          <w:p w:rsidR="00587694" w:rsidRDefault="00587694">
            <w:pPr>
              <w:pStyle w:val="ConsPlusNormal"/>
            </w:pPr>
          </w:p>
        </w:tc>
      </w:tr>
      <w:tr w:rsidR="00587694">
        <w:tc>
          <w:tcPr>
            <w:tcW w:w="566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87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09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77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757" w:type="dxa"/>
          </w:tcPr>
          <w:p w:rsidR="00587694" w:rsidRDefault="00587694">
            <w:pPr>
              <w:pStyle w:val="ConsPlusNormal"/>
            </w:pPr>
          </w:p>
        </w:tc>
      </w:tr>
      <w:tr w:rsidR="00587694">
        <w:tc>
          <w:tcPr>
            <w:tcW w:w="566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87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09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77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757" w:type="dxa"/>
          </w:tcPr>
          <w:p w:rsidR="00587694" w:rsidRDefault="00587694">
            <w:pPr>
              <w:pStyle w:val="ConsPlusNormal"/>
            </w:pPr>
          </w:p>
        </w:tc>
      </w:tr>
      <w:tr w:rsidR="00587694">
        <w:tc>
          <w:tcPr>
            <w:tcW w:w="566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87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09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77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757" w:type="dxa"/>
          </w:tcPr>
          <w:p w:rsidR="00587694" w:rsidRDefault="00587694">
            <w:pPr>
              <w:pStyle w:val="ConsPlusNormal"/>
            </w:pPr>
          </w:p>
        </w:tc>
      </w:tr>
      <w:tr w:rsidR="00587694">
        <w:tc>
          <w:tcPr>
            <w:tcW w:w="566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87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09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77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757" w:type="dxa"/>
          </w:tcPr>
          <w:p w:rsidR="00587694" w:rsidRDefault="00587694">
            <w:pPr>
              <w:pStyle w:val="ConsPlusNormal"/>
            </w:pPr>
          </w:p>
        </w:tc>
      </w:tr>
      <w:tr w:rsidR="00587694">
        <w:tc>
          <w:tcPr>
            <w:tcW w:w="566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87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09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77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757" w:type="dxa"/>
          </w:tcPr>
          <w:p w:rsidR="00587694" w:rsidRDefault="00587694">
            <w:pPr>
              <w:pStyle w:val="ConsPlusNormal"/>
            </w:pPr>
          </w:p>
        </w:tc>
      </w:tr>
      <w:tr w:rsidR="00587694">
        <w:tc>
          <w:tcPr>
            <w:tcW w:w="566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87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09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77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757" w:type="dxa"/>
          </w:tcPr>
          <w:p w:rsidR="00587694" w:rsidRDefault="00587694">
            <w:pPr>
              <w:pStyle w:val="ConsPlusNormal"/>
            </w:pPr>
          </w:p>
        </w:tc>
      </w:tr>
      <w:tr w:rsidR="00587694">
        <w:tc>
          <w:tcPr>
            <w:tcW w:w="566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87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09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77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757" w:type="dxa"/>
          </w:tcPr>
          <w:p w:rsidR="00587694" w:rsidRDefault="00587694">
            <w:pPr>
              <w:pStyle w:val="ConsPlusNormal"/>
            </w:pPr>
          </w:p>
        </w:tc>
      </w:tr>
      <w:tr w:rsidR="00587694">
        <w:tc>
          <w:tcPr>
            <w:tcW w:w="566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87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09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77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757" w:type="dxa"/>
          </w:tcPr>
          <w:p w:rsidR="00587694" w:rsidRDefault="00587694">
            <w:pPr>
              <w:pStyle w:val="ConsPlusNormal"/>
            </w:pPr>
          </w:p>
        </w:tc>
      </w:tr>
      <w:tr w:rsidR="00587694">
        <w:tc>
          <w:tcPr>
            <w:tcW w:w="566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87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09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77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757" w:type="dxa"/>
          </w:tcPr>
          <w:p w:rsidR="00587694" w:rsidRDefault="00587694">
            <w:pPr>
              <w:pStyle w:val="ConsPlusNormal"/>
            </w:pPr>
          </w:p>
        </w:tc>
      </w:tr>
      <w:tr w:rsidR="00587694">
        <w:tc>
          <w:tcPr>
            <w:tcW w:w="566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870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09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2777" w:type="dxa"/>
          </w:tcPr>
          <w:p w:rsidR="00587694" w:rsidRDefault="00587694">
            <w:pPr>
              <w:pStyle w:val="ConsPlusNormal"/>
            </w:pPr>
          </w:p>
        </w:tc>
        <w:tc>
          <w:tcPr>
            <w:tcW w:w="1757" w:type="dxa"/>
          </w:tcPr>
          <w:p w:rsidR="00587694" w:rsidRDefault="00587694">
            <w:pPr>
              <w:pStyle w:val="ConsPlusNormal"/>
            </w:pPr>
          </w:p>
        </w:tc>
      </w:tr>
    </w:tbl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right"/>
        <w:outlineLvl w:val="0"/>
      </w:pPr>
      <w:r>
        <w:t>Приложение N 5</w:t>
      </w: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right"/>
      </w:pPr>
      <w:r>
        <w:t>Утверждена</w:t>
      </w:r>
    </w:p>
    <w:p w:rsidR="00587694" w:rsidRDefault="00587694">
      <w:pPr>
        <w:pStyle w:val="ConsPlusNormal"/>
        <w:jc w:val="right"/>
      </w:pPr>
      <w:r>
        <w:t>распоряжением</w:t>
      </w:r>
    </w:p>
    <w:p w:rsidR="00587694" w:rsidRDefault="00587694">
      <w:pPr>
        <w:pStyle w:val="ConsPlusNormal"/>
        <w:jc w:val="right"/>
      </w:pPr>
      <w:r>
        <w:t>министерства</w:t>
      </w:r>
    </w:p>
    <w:p w:rsidR="00587694" w:rsidRDefault="00587694">
      <w:pPr>
        <w:pStyle w:val="ConsPlusNormal"/>
        <w:jc w:val="right"/>
      </w:pPr>
      <w:r>
        <w:t>сельского хозяйства и продовольствия</w:t>
      </w:r>
    </w:p>
    <w:p w:rsidR="00587694" w:rsidRDefault="00587694">
      <w:pPr>
        <w:pStyle w:val="ConsPlusNormal"/>
        <w:jc w:val="right"/>
      </w:pPr>
      <w:r>
        <w:t>Кировской области</w:t>
      </w:r>
    </w:p>
    <w:p w:rsidR="00587694" w:rsidRDefault="00587694">
      <w:pPr>
        <w:pStyle w:val="ConsPlusNormal"/>
        <w:jc w:val="right"/>
      </w:pPr>
      <w:r>
        <w:t>от 5 мая 2017 г. N 34</w:t>
      </w: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right"/>
      </w:pPr>
      <w:r>
        <w:t>ТИПОВАЯ ФОРМА</w:t>
      </w: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center"/>
      </w:pPr>
      <w:bookmarkStart w:id="33" w:name="P961"/>
      <w:bookmarkEnd w:id="33"/>
      <w:r>
        <w:t>СОГЛАШЕНИЕ</w:t>
      </w:r>
    </w:p>
    <w:p w:rsidR="00587694" w:rsidRDefault="00587694">
      <w:pPr>
        <w:pStyle w:val="ConsPlusNormal"/>
        <w:jc w:val="center"/>
      </w:pPr>
      <w:r>
        <w:t>о предоставлении крестьянскому (фермерскому) хозяйству</w:t>
      </w:r>
    </w:p>
    <w:p w:rsidR="00587694" w:rsidRDefault="00587694">
      <w:pPr>
        <w:pStyle w:val="ConsPlusNormal"/>
        <w:jc w:val="center"/>
      </w:pPr>
      <w:r>
        <w:t xml:space="preserve">и </w:t>
      </w:r>
      <w:proofErr w:type="gramStart"/>
      <w:r>
        <w:t>расходовании</w:t>
      </w:r>
      <w:proofErr w:type="gramEnd"/>
      <w:r>
        <w:t xml:space="preserve"> им субсидии из областного бюджета</w:t>
      </w:r>
    </w:p>
    <w:p w:rsidR="00587694" w:rsidRDefault="00587694">
      <w:pPr>
        <w:pStyle w:val="ConsPlusNormal"/>
        <w:jc w:val="center"/>
      </w:pPr>
      <w:r>
        <w:lastRenderedPageBreak/>
        <w:t>на финансовое обеспечение части затрат</w:t>
      </w:r>
    </w:p>
    <w:p w:rsidR="00587694" w:rsidRDefault="00587694">
      <w:pPr>
        <w:pStyle w:val="ConsPlusNormal"/>
        <w:jc w:val="center"/>
      </w:pPr>
      <w:r>
        <w:t>на развитие семейной животноводческой фермы</w:t>
      </w: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ind w:firstLine="540"/>
        <w:jc w:val="both"/>
      </w:pPr>
      <w:r>
        <w:t xml:space="preserve">Исключено. - </w:t>
      </w:r>
      <w:hyperlink r:id="rId79" w:history="1">
        <w:r>
          <w:rPr>
            <w:color w:val="0000FF"/>
          </w:rPr>
          <w:t>Распоряжение</w:t>
        </w:r>
      </w:hyperlink>
      <w:r>
        <w:t xml:space="preserve"> министерства сельского хозяйства и продовольствия Кировской области от 23.03.2018 N 28.</w:t>
      </w: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right"/>
        <w:outlineLvl w:val="0"/>
      </w:pPr>
      <w:r>
        <w:t>Приложение N 6</w:t>
      </w: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right"/>
      </w:pPr>
      <w:r>
        <w:t>Утверждена</w:t>
      </w:r>
    </w:p>
    <w:p w:rsidR="00587694" w:rsidRDefault="00587694">
      <w:pPr>
        <w:pStyle w:val="ConsPlusNormal"/>
        <w:jc w:val="right"/>
      </w:pPr>
      <w:r>
        <w:t>распоряжением</w:t>
      </w:r>
    </w:p>
    <w:p w:rsidR="00587694" w:rsidRDefault="00587694">
      <w:pPr>
        <w:pStyle w:val="ConsPlusNormal"/>
        <w:jc w:val="right"/>
      </w:pPr>
      <w:r>
        <w:t>министерства</w:t>
      </w:r>
    </w:p>
    <w:p w:rsidR="00587694" w:rsidRDefault="00587694">
      <w:pPr>
        <w:pStyle w:val="ConsPlusNormal"/>
        <w:jc w:val="right"/>
      </w:pPr>
      <w:r>
        <w:t>сельского хозяйства и продовольствия</w:t>
      </w:r>
    </w:p>
    <w:p w:rsidR="00587694" w:rsidRDefault="00587694">
      <w:pPr>
        <w:pStyle w:val="ConsPlusNormal"/>
        <w:jc w:val="right"/>
      </w:pPr>
      <w:r>
        <w:t>Кировской области</w:t>
      </w:r>
    </w:p>
    <w:p w:rsidR="00587694" w:rsidRDefault="00587694">
      <w:pPr>
        <w:pStyle w:val="ConsPlusNormal"/>
        <w:jc w:val="right"/>
      </w:pPr>
      <w:r>
        <w:t>от 5 мая 2017 г. N 34</w:t>
      </w: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right"/>
      </w:pPr>
      <w:r>
        <w:t>ТИПОВАЯ ФОРМА</w:t>
      </w: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center"/>
      </w:pPr>
      <w:r>
        <w:t>СОГЛАШЕНИЕ</w:t>
      </w:r>
    </w:p>
    <w:p w:rsidR="00587694" w:rsidRDefault="00587694">
      <w:pPr>
        <w:pStyle w:val="ConsPlusNormal"/>
        <w:jc w:val="center"/>
      </w:pPr>
      <w:r>
        <w:t>о предоставлении крестьянскому (фермерскому) хозяйству -</w:t>
      </w:r>
    </w:p>
    <w:p w:rsidR="00587694" w:rsidRDefault="00587694">
      <w:pPr>
        <w:pStyle w:val="ConsPlusNormal"/>
        <w:jc w:val="center"/>
      </w:pPr>
      <w:r>
        <w:t xml:space="preserve">индивидуальному предпринимателю и </w:t>
      </w:r>
      <w:proofErr w:type="gramStart"/>
      <w:r>
        <w:t>расходовании</w:t>
      </w:r>
      <w:proofErr w:type="gramEnd"/>
      <w:r>
        <w:t xml:space="preserve"> им субсидии</w:t>
      </w:r>
    </w:p>
    <w:p w:rsidR="00587694" w:rsidRDefault="00587694">
      <w:pPr>
        <w:pStyle w:val="ConsPlusNormal"/>
        <w:jc w:val="center"/>
      </w:pPr>
      <w:r>
        <w:t>из областного бюджета на финансовое обеспечение части затрат</w:t>
      </w:r>
    </w:p>
    <w:p w:rsidR="00587694" w:rsidRDefault="00587694">
      <w:pPr>
        <w:pStyle w:val="ConsPlusNormal"/>
        <w:jc w:val="center"/>
      </w:pPr>
      <w:r>
        <w:t>на развитие семейной животноводческой фермы</w:t>
      </w: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ind w:firstLine="540"/>
        <w:jc w:val="both"/>
      </w:pPr>
      <w:r>
        <w:t xml:space="preserve">Исключено. - </w:t>
      </w:r>
      <w:hyperlink r:id="rId80" w:history="1">
        <w:r>
          <w:rPr>
            <w:color w:val="0000FF"/>
          </w:rPr>
          <w:t>Распоряжение</w:t>
        </w:r>
      </w:hyperlink>
      <w:r>
        <w:t xml:space="preserve"> министерства сельского хозяйства и продовольствия Кировской области от 14.06.2017 N 45.</w:t>
      </w: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right"/>
        <w:outlineLvl w:val="0"/>
      </w:pPr>
      <w:r>
        <w:t>Приложение N 7</w:t>
      </w: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right"/>
      </w:pPr>
      <w:r>
        <w:t>Утверждена</w:t>
      </w:r>
    </w:p>
    <w:p w:rsidR="00587694" w:rsidRDefault="00587694">
      <w:pPr>
        <w:pStyle w:val="ConsPlusNormal"/>
        <w:jc w:val="right"/>
      </w:pPr>
      <w:r>
        <w:t>распоряжением</w:t>
      </w:r>
    </w:p>
    <w:p w:rsidR="00587694" w:rsidRDefault="00587694">
      <w:pPr>
        <w:pStyle w:val="ConsPlusNormal"/>
        <w:jc w:val="right"/>
      </w:pPr>
      <w:r>
        <w:t>министерства</w:t>
      </w:r>
    </w:p>
    <w:p w:rsidR="00587694" w:rsidRDefault="00587694">
      <w:pPr>
        <w:pStyle w:val="ConsPlusNormal"/>
        <w:jc w:val="right"/>
      </w:pPr>
      <w:r>
        <w:t>сельского хозяйства и продовольствия</w:t>
      </w:r>
    </w:p>
    <w:p w:rsidR="00587694" w:rsidRDefault="00587694">
      <w:pPr>
        <w:pStyle w:val="ConsPlusNormal"/>
        <w:jc w:val="right"/>
      </w:pPr>
      <w:r>
        <w:t>Кировской области</w:t>
      </w:r>
    </w:p>
    <w:p w:rsidR="00587694" w:rsidRDefault="00587694">
      <w:pPr>
        <w:pStyle w:val="ConsPlusNormal"/>
        <w:jc w:val="right"/>
      </w:pPr>
      <w:r>
        <w:t>от 5 мая 2017 г. N 34</w:t>
      </w: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right"/>
      </w:pPr>
      <w:r>
        <w:t>ТИПОВАЯ ФОРМА</w:t>
      </w: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center"/>
      </w:pPr>
      <w:bookmarkStart w:id="34" w:name="P1007"/>
      <w:bookmarkEnd w:id="34"/>
      <w:r>
        <w:t>СОГЛАШЕНИЕ</w:t>
      </w:r>
    </w:p>
    <w:p w:rsidR="00587694" w:rsidRDefault="00587694">
      <w:pPr>
        <w:pStyle w:val="ConsPlusNormal"/>
        <w:jc w:val="center"/>
      </w:pPr>
      <w:r>
        <w:t>о предоставлении крестьянскому (фермерскому) хозяйству</w:t>
      </w:r>
    </w:p>
    <w:p w:rsidR="00587694" w:rsidRDefault="00587694">
      <w:pPr>
        <w:pStyle w:val="ConsPlusNormal"/>
        <w:jc w:val="center"/>
      </w:pPr>
      <w:r>
        <w:t xml:space="preserve">и </w:t>
      </w:r>
      <w:proofErr w:type="gramStart"/>
      <w:r>
        <w:t>расходовании</w:t>
      </w:r>
      <w:proofErr w:type="gramEnd"/>
      <w:r>
        <w:t xml:space="preserve"> им субсидии из областного бюджета</w:t>
      </w:r>
    </w:p>
    <w:p w:rsidR="00587694" w:rsidRDefault="00587694">
      <w:pPr>
        <w:pStyle w:val="ConsPlusNormal"/>
        <w:jc w:val="center"/>
      </w:pPr>
      <w:r>
        <w:t>на финансовое обеспечение части затрат</w:t>
      </w:r>
    </w:p>
    <w:p w:rsidR="00587694" w:rsidRDefault="00587694">
      <w:pPr>
        <w:pStyle w:val="ConsPlusNormal"/>
        <w:jc w:val="center"/>
      </w:pPr>
      <w:r>
        <w:t>на поддержку начинающего фермера</w:t>
      </w: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ind w:firstLine="540"/>
        <w:jc w:val="both"/>
      </w:pPr>
      <w:r>
        <w:t xml:space="preserve">Исключено. - </w:t>
      </w:r>
      <w:hyperlink r:id="rId81" w:history="1">
        <w:r>
          <w:rPr>
            <w:color w:val="0000FF"/>
          </w:rPr>
          <w:t>Распоряжение</w:t>
        </w:r>
      </w:hyperlink>
      <w:r>
        <w:t xml:space="preserve"> министерства сельского хозяйства и продовольствия Кировской области от 23.03.2018 N 28.</w:t>
      </w: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jc w:val="both"/>
      </w:pPr>
    </w:p>
    <w:p w:rsidR="00587694" w:rsidRDefault="005876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7694" w:rsidRDefault="00587694"/>
    <w:sectPr w:rsidR="00587694" w:rsidSect="0040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87694"/>
    <w:rsid w:val="00587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7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7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87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87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876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876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876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10AA3DCA1C1E73792E0F11C968E27BC3620F9FD58AF7C82A70345DE1E70D76710C650A5ED7984769B933E86283B419642983ACBFF39FF6666F86838g7S8G" TargetMode="External"/><Relationship Id="rId18" Type="http://schemas.openxmlformats.org/officeDocument/2006/relationships/hyperlink" Target="consultantplus://offline/ref=210AA3DCA1C1E73792E0F11C968E27BC3620F9FD58A97881A50045DE1E70D76710C650A5ED7984769B933E86293B419642983ACBFF39FF6666F86838g7S8G" TargetMode="External"/><Relationship Id="rId26" Type="http://schemas.openxmlformats.org/officeDocument/2006/relationships/hyperlink" Target="consultantplus://offline/ref=F0D391BD7B703B59E8B3BA54F6CAEEC62BCCCAED46A9D032A92EBA388AC706757226159CFCB8A361FFDE07B545F59382B41603C83149BDFB25E32618hCS3G" TargetMode="External"/><Relationship Id="rId39" Type="http://schemas.openxmlformats.org/officeDocument/2006/relationships/hyperlink" Target="consultantplus://offline/ref=F0D391BD7B703B59E8B3BA54F6CAEEC62BCCCAED46ACD73FAF2FBA388AC706757226159CFCB8A361FFDE07B544F59382B41603C83149BDFB25E32618hCS3G" TargetMode="External"/><Relationship Id="rId21" Type="http://schemas.openxmlformats.org/officeDocument/2006/relationships/hyperlink" Target="consultantplus://offline/ref=210AA3DCA1C1E73792E0F11C968E27BC3620F9FD58A97881AF0545DE1E70D76710C650A5ED7984769B933E85273B419642983ACBFF39FF6666F86838g7S8G" TargetMode="External"/><Relationship Id="rId34" Type="http://schemas.openxmlformats.org/officeDocument/2006/relationships/hyperlink" Target="consultantplus://offline/ref=F0D391BD7B703B59E8B3BA54F6CAEEC62BCCCAED46ACD73FA52ABA388AC706757226159CFCB8A361FFDF07BD4DF59382B41603C83149BDFB25E32618hCS3G" TargetMode="External"/><Relationship Id="rId42" Type="http://schemas.openxmlformats.org/officeDocument/2006/relationships/hyperlink" Target="consultantplus://offline/ref=F0D391BD7B703B59E8B3BA54F6CAEEC62BCCCAED46ACD73FA52ABA388AC706757226159CFCB8A361FFDF06B54DF59382B41603C83149BDFB25E32618hCS3G" TargetMode="External"/><Relationship Id="rId47" Type="http://schemas.openxmlformats.org/officeDocument/2006/relationships/hyperlink" Target="consultantplus://offline/ref=F0D391BD7B703B59E8B3BA54F6CAEEC62BCCCAED46ACD73FA52ABA388AC706757226159CFCB8A361FFDE07B74EF59382B41603C83149BDFB25E32618hCS3G" TargetMode="External"/><Relationship Id="rId50" Type="http://schemas.openxmlformats.org/officeDocument/2006/relationships/hyperlink" Target="consultantplus://offline/ref=F0D391BD7B703B59E8B3BA54F6CAEEC62BCCCAED46ACD73FA52ABA388AC706757226159CFCB8A361FFDE07B24DF59382B41603C83149BDFB25E32618hCS3G" TargetMode="External"/><Relationship Id="rId55" Type="http://schemas.openxmlformats.org/officeDocument/2006/relationships/hyperlink" Target="consultantplus://offline/ref=F0D391BD7B703B59E8B3BA54F6CAEEC62BCCCAED46AAD033AB2EBA388AC706757226159CFCB8A361FFDE07B544F59382B41603C83149BDFB25E32618hCS3G" TargetMode="External"/><Relationship Id="rId63" Type="http://schemas.openxmlformats.org/officeDocument/2006/relationships/hyperlink" Target="consultantplus://offline/ref=F0D391BD7B703B59E8B3BA54F6CAEEC62BCCCAED46ACD73FAF2FBA388AC706757226159CFCB8A361FFDE07B74FF59382B41603C83149BDFB25E32618hCS3G" TargetMode="External"/><Relationship Id="rId68" Type="http://schemas.openxmlformats.org/officeDocument/2006/relationships/hyperlink" Target="consultantplus://offline/ref=F0D391BD7B703B59E8B3BA54F6CAEEC62BCCCAED46ACD73FA52ABA388AC706757226159CFCB8A361FFDF06B648F59382B41603C83149BDFB25E32618hCS3G" TargetMode="External"/><Relationship Id="rId76" Type="http://schemas.openxmlformats.org/officeDocument/2006/relationships/hyperlink" Target="consultantplus://offline/ref=F0D391BD7B703B59E8B3BA54F6CAEEC62BCCCAED46ACD73FA52ABA388AC706757226159CFCB8A361FFDF06B648F59382B41603C83149BDFB25E32618hCS3G" TargetMode="External"/><Relationship Id="rId7" Type="http://schemas.openxmlformats.org/officeDocument/2006/relationships/hyperlink" Target="consultantplus://offline/ref=210AA3DCA1C1E73792E0F11C968E27BC3620F9FD58A97881A50045DE1E70D76710C650A5ED7984769B933E862B3B419642983ACBFF39FF6666F86838g7S8G" TargetMode="External"/><Relationship Id="rId71" Type="http://schemas.openxmlformats.org/officeDocument/2006/relationships/hyperlink" Target="consultantplus://offline/ref=F0D391BD7B703B59E8B3BA54F6CAEEC62BCCCAED46AAD033AB2EBA388AC706757226159CFCB8A361FFDE07B74DF59382B41603C83149BDFB25E32618hCS3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10AA3DCA1C1E73792E0F11C968E27BC3620F9FD58AC7F8CA30145DE1E70D76710C650A5ED7984769B933E86293B419642983ACBFF39FF6666F86838g7S8G" TargetMode="External"/><Relationship Id="rId29" Type="http://schemas.openxmlformats.org/officeDocument/2006/relationships/hyperlink" Target="consultantplus://offline/ref=F0D391BD7B703B59E8B3BA54F6CAEEC62BCCCAED46AAD33CAD2CBA388AC706757226159CFCB8A361FFDE07B545F59382B41603C83149BDFB25E32618hCS3G" TargetMode="External"/><Relationship Id="rId11" Type="http://schemas.openxmlformats.org/officeDocument/2006/relationships/hyperlink" Target="consultantplus://offline/ref=210AA3DCA1C1E73792E0F11C968E27BC3620F9FD58AF7C82A70345DE1E70D76710C650A5ED7984769B933E86283B419642983ACBFF39FF6666F86838g7S8G" TargetMode="External"/><Relationship Id="rId24" Type="http://schemas.openxmlformats.org/officeDocument/2006/relationships/hyperlink" Target="consultantplus://offline/ref=F0D391BD7B703B59E8B3BA54F6CAEEC62BCCCAED46ACD73FAF2FBA388AC706757226159CFCB8A361FFDE07B44BF59382B41603C83149BDFB25E32618hCS3G" TargetMode="External"/><Relationship Id="rId32" Type="http://schemas.openxmlformats.org/officeDocument/2006/relationships/hyperlink" Target="consultantplus://offline/ref=F0D391BD7B703B59E8B3BA54F6CAEEC62BCCCAED46ACD73FAF2FBA388AC706757226159CFCB8A361FFDE07B54BF59382B41603C83149BDFB25E32618hCS3G" TargetMode="External"/><Relationship Id="rId37" Type="http://schemas.openxmlformats.org/officeDocument/2006/relationships/hyperlink" Target="consultantplus://offline/ref=F0D391BD7B703B59E8B3BA54F6CAEEC62BCCCAED46AAD33CAD2CBA388AC706757226159CFCB8A361FFDE07B64FF59382B41603C83149BDFB25E32618hCS3G" TargetMode="External"/><Relationship Id="rId40" Type="http://schemas.openxmlformats.org/officeDocument/2006/relationships/hyperlink" Target="consultantplus://offline/ref=F0D391BD7B703B59E8B3BA54F6CAEEC62BCCCAED46ACD73FAF2FBA388AC706757226159CFCB8A361FFDE07B64BF59382B41603C83149BDFB25E32618hCS3G" TargetMode="External"/><Relationship Id="rId45" Type="http://schemas.openxmlformats.org/officeDocument/2006/relationships/hyperlink" Target="consultantplus://offline/ref=F0D391BD7B703B59E8B3BA54F6CAEEC62BCCCAED46AAD033AB2EBA388AC706757226159CFCB8A361FFDE07B449F59382B41603C83149BDFB25E32618hCS3G" TargetMode="External"/><Relationship Id="rId53" Type="http://schemas.openxmlformats.org/officeDocument/2006/relationships/hyperlink" Target="consultantplus://offline/ref=F0D391BD7B703B59E8B3BA54F6CAEEC62BCCCAED46AAD033AB2EBA388AC706757226159CFCB8A361FFDE07B54FF59382B41603C83149BDFB25E32618hCS3G" TargetMode="External"/><Relationship Id="rId58" Type="http://schemas.openxmlformats.org/officeDocument/2006/relationships/hyperlink" Target="consultantplus://offline/ref=F0D391BD7B703B59E8B3BA54F6CAEEC62BCCCAED46AAD033AB2EBA388AC706757226159CFCB8A361FFDE07B64EF59382B41603C83149BDFB25E32618hCS3G" TargetMode="External"/><Relationship Id="rId66" Type="http://schemas.openxmlformats.org/officeDocument/2006/relationships/hyperlink" Target="consultantplus://offline/ref=F0D391BD7B703B59E8B3BA54F6CAEEC62BCCCAED46ACD73FA52ABA388AC706757226159CFCB8A361FFDF07BD4DF59382B41603C83149BDFB25E32618hCS3G" TargetMode="External"/><Relationship Id="rId74" Type="http://schemas.openxmlformats.org/officeDocument/2006/relationships/hyperlink" Target="consultantplus://offline/ref=F0D391BD7B703B59E8B3BA54F6CAEEC62BCCCAED46AAD033AB2EBA388AC706757226159CFCB8A361FFDE07B749F59382B41603C83149BDFB25E32618hCS3G" TargetMode="External"/><Relationship Id="rId79" Type="http://schemas.openxmlformats.org/officeDocument/2006/relationships/hyperlink" Target="consultantplus://offline/ref=F0D391BD7B703B59E8B3BA54F6CAEEC62BCCCAED46AAD33CAD2CBA388AC706757226159CFCB8A361FFDE07B44BF59382B41603C83149BDFB25E32618hCS3G" TargetMode="External"/><Relationship Id="rId5" Type="http://schemas.openxmlformats.org/officeDocument/2006/relationships/hyperlink" Target="consultantplus://offline/ref=210AA3DCA1C1E73792E0F11C968E27BC3620F9FD58AF7F8DA10145DE1E70D76710C650A5ED7984769B933E862B3B419642983ACBFF39FF6666F86838g7S8G" TargetMode="External"/><Relationship Id="rId61" Type="http://schemas.openxmlformats.org/officeDocument/2006/relationships/hyperlink" Target="consultantplus://offline/ref=F0D391BD7B703B59E8B3BA54F6CAEEC62BCCCAED46ACD73FA52ABA388AC706757226159CFCB8A361FFDE07B24FF59382B41603C83149BDFB25E32618hCS3G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210AA3DCA1C1E73792E0F11C968E27BC3620F9FD58A97881A50045DE1E70D76710C650A5ED7984769B933E862A3B419642983ACBFF39FF6666F86838g7S8G" TargetMode="External"/><Relationship Id="rId19" Type="http://schemas.openxmlformats.org/officeDocument/2006/relationships/hyperlink" Target="consultantplus://offline/ref=210AA3DCA1C1E73792E0F11C968E27BC3620F9FD58A97881AF0545DE1E70D76710C650A5ED7984769B9337812C3B419642983ACBFF39FF6666F86838g7S8G" TargetMode="External"/><Relationship Id="rId31" Type="http://schemas.openxmlformats.org/officeDocument/2006/relationships/hyperlink" Target="consultantplus://offline/ref=F0D391BD7B703B59E8B3BA54F6CAEEC62BCCCAED46AAD33CAD2CBA388AC706757226159CFCB8A361FFDE07B44AF59382B41603C83149BDFB25E32618hCS3G" TargetMode="External"/><Relationship Id="rId44" Type="http://schemas.openxmlformats.org/officeDocument/2006/relationships/hyperlink" Target="consultantplus://offline/ref=F0D391BD7B703B59E8B3BA54F6CAEEC62BCCCAED46AAD33CAD2CBA388AC706757226159CFCB8A361FFDE07B645F59382B41603C83149BDFB25E32618hCS3G" TargetMode="External"/><Relationship Id="rId52" Type="http://schemas.openxmlformats.org/officeDocument/2006/relationships/hyperlink" Target="consultantplus://offline/ref=F0D391BD7B703B59E8B3BA54F6CAEEC62BCCCAED46ACD73FAF2FBA388AC706757226159CFCB8A361FFDE07B645F59382B41603C83149BDFB25E32618hCS3G" TargetMode="External"/><Relationship Id="rId60" Type="http://schemas.openxmlformats.org/officeDocument/2006/relationships/hyperlink" Target="consultantplus://offline/ref=F0D391BD7B703B59E8B3BA54F6CAEEC62BCCCAED46ACD73FA52ABA388AC706757226159CFCB8A361FFDE07B24DF59382B41603C83149BDFB25E32618hCS3G" TargetMode="External"/><Relationship Id="rId65" Type="http://schemas.openxmlformats.org/officeDocument/2006/relationships/hyperlink" Target="consultantplus://offline/ref=F0D391BD7B703B59E8B3BA54F6CAEEC62BCCCAED46ACD73FAF2FBA388AC706757226159CFCB8A361FFDE07B749F59382B41603C83149BDFB25E32618hCS3G" TargetMode="External"/><Relationship Id="rId73" Type="http://schemas.openxmlformats.org/officeDocument/2006/relationships/hyperlink" Target="consultantplus://offline/ref=F0D391BD7B703B59E8B3BA54F6CAEEC62BCCCAED46ACD73FA52ABA388AC706757226159CFCB8A361FFDC07B749F59382B41603C83149BDFB25E32618hCS3G" TargetMode="External"/><Relationship Id="rId78" Type="http://schemas.openxmlformats.org/officeDocument/2006/relationships/hyperlink" Target="consultantplus://offline/ref=F0D391BD7B703B59E8B3BA54F6CAEEC62BCCCAED46ACD73FAF2FBA388AC706757226159CFCB8A361FFDE07B04CF59382B41603C83149BDFB25E32618hCS3G" TargetMode="External"/><Relationship Id="rId81" Type="http://schemas.openxmlformats.org/officeDocument/2006/relationships/hyperlink" Target="consultantplus://offline/ref=F0D391BD7B703B59E8B3BA54F6CAEEC62BCCCAED46AAD33CAD2CBA388AC706757226159CFCB8A361FFDE07B44BF59382B41603C83149BDFB25E32618hCS3G" TargetMode="External"/><Relationship Id="rId4" Type="http://schemas.openxmlformats.org/officeDocument/2006/relationships/hyperlink" Target="consultantplus://offline/ref=210AA3DCA1C1E73792E0F11C968E27BC3620F9FD58AC7F8CA30145DE1E70D76710C650A5ED7984769B933E862A3B419642983ACBFF39FF6666F86838g7S8G" TargetMode="External"/><Relationship Id="rId9" Type="http://schemas.openxmlformats.org/officeDocument/2006/relationships/hyperlink" Target="consultantplus://offline/ref=210AA3DCA1C1E73792E0F11C968E27BC3620F9FD58A97881AF0545DE1E70D76710C650A5FF79DC7A9B942086292E17C707gCS4G" TargetMode="External"/><Relationship Id="rId14" Type="http://schemas.openxmlformats.org/officeDocument/2006/relationships/hyperlink" Target="consultantplus://offline/ref=210AA3DCA1C1E73792E0F11C968E27BC3620F9FD51AA7B83A50818D41629DB6517C90FA0EA6884779C8D3E80313215C6g0SFG" TargetMode="External"/><Relationship Id="rId22" Type="http://schemas.openxmlformats.org/officeDocument/2006/relationships/hyperlink" Target="consultantplus://offline/ref=210AA3DCA1C1E73792E0F11C968E27BC3620F9FD58AF7C82A70345DE1E70D76710C650A5ED7984769B933E872C3B419642983ACBFF39FF6666F86838g7S8G" TargetMode="External"/><Relationship Id="rId27" Type="http://schemas.openxmlformats.org/officeDocument/2006/relationships/hyperlink" Target="consultantplus://offline/ref=F0D391BD7B703B59E8B3BA54F6CAEEC62BCCCAED46ACD73FA52ABA388AC706757226159CFCB8A361FFDE07B045F59382B41603C83149BDFB25E32618hCS3G" TargetMode="External"/><Relationship Id="rId30" Type="http://schemas.openxmlformats.org/officeDocument/2006/relationships/hyperlink" Target="consultantplus://offline/ref=F0D391BD7B703B59E8B3BA54F6CAEEC62BCCCAED46A9D032A92EBA388AC706757226159CFCB8A361FFDE07B44BF59382B41603C83149BDFB25E32618hCS3G" TargetMode="External"/><Relationship Id="rId35" Type="http://schemas.openxmlformats.org/officeDocument/2006/relationships/hyperlink" Target="consultantplus://offline/ref=F0D391BD7B703B59E8B3BA54F6CAEEC62BCCCAED46ACD73FA52ABA388AC706757226159CFCB8A361FFDF07BD4AF59382B41603C83149BDFB25E32618hCS3G" TargetMode="External"/><Relationship Id="rId43" Type="http://schemas.openxmlformats.org/officeDocument/2006/relationships/hyperlink" Target="consultantplus://offline/ref=F0D391BD7B703B59E8B3BA54F6CAEEC62BCCCAED46ACD73FA52ABA388AC706757226159CFCB8A361FFDF06B048F59382B41603C83149BDFB25E32618hCS3G" TargetMode="External"/><Relationship Id="rId48" Type="http://schemas.openxmlformats.org/officeDocument/2006/relationships/hyperlink" Target="consultantplus://offline/ref=F0D391BD7B703B59E8B3BA54F6CAEEC62BCCCAED46ACD73FA52ABA388AC706757226159CFCB8A361FFDE07B744F59382B41603C83149BDFB25E32618hCS3G" TargetMode="External"/><Relationship Id="rId56" Type="http://schemas.openxmlformats.org/officeDocument/2006/relationships/hyperlink" Target="consultantplus://offline/ref=F0D391BD7B703B59E8B3BA54F6CAEEC62BCCCAED46ACD73FA52ABA388AC706757226159CFCB8A361FFDE0EBC49F59382B41603C83149BDFB25E32618hCS3G" TargetMode="External"/><Relationship Id="rId64" Type="http://schemas.openxmlformats.org/officeDocument/2006/relationships/hyperlink" Target="consultantplus://offline/ref=F0D391BD7B703B59E8B3BA54F6CAEEC62BCCCAED46AAD033AB2EBA388AC706757226159CFCB8A361FFDE07B44AF59382B41603C83149BDFB25E32618hCS3G" TargetMode="External"/><Relationship Id="rId69" Type="http://schemas.openxmlformats.org/officeDocument/2006/relationships/hyperlink" Target="consultantplus://offline/ref=F0D391BD7B703B59E8B3BA54F6CAEEC62BCCCAED46ACD73FAF2FBA388AC706757226159CFCB8A361FFDE07B74AF59382B41603C83149BDFB25E32618hCS3G" TargetMode="External"/><Relationship Id="rId77" Type="http://schemas.openxmlformats.org/officeDocument/2006/relationships/hyperlink" Target="consultantplus://offline/ref=F0D391BD7B703B59E8B3BA54F6CAEEC62BCCCAED46ACD73FAF2FBA388AC706757226159CFCB8A361FFDE07B744F59382B41603C83149BDFB25E32618hCS3G" TargetMode="External"/><Relationship Id="rId8" Type="http://schemas.openxmlformats.org/officeDocument/2006/relationships/hyperlink" Target="consultantplus://offline/ref=210AA3DCA1C1E73792E0F11C968E27BC3620F9FD58AE7386AF0A45DE1E70D76710C650A5ED7984769B923D822F3B419642983ACBFF39FF6666F86838g7S8G" TargetMode="External"/><Relationship Id="rId51" Type="http://schemas.openxmlformats.org/officeDocument/2006/relationships/hyperlink" Target="consultantplus://offline/ref=F0D391BD7B703B59E8B3BA54F6CAEEC62BCCCAED46ACD73FA52ABA388AC706757226159CFCB8A361FFDE07B24FF59382B41603C83149BDFB25E32618hCS3G" TargetMode="External"/><Relationship Id="rId72" Type="http://schemas.openxmlformats.org/officeDocument/2006/relationships/hyperlink" Target="consultantplus://offline/ref=F0D391BD7B703B59E8B3BA54F6CAEEC62BCCCAED46AAD033AB2EBA388AC706757226159CFCB8A361FFDE07B74FF59382B41603C83149BDFB25E32618hCS3G" TargetMode="External"/><Relationship Id="rId80" Type="http://schemas.openxmlformats.org/officeDocument/2006/relationships/hyperlink" Target="consultantplus://offline/ref=F0D391BD7B703B59E8B3BA54F6CAEEC62BCCCAED46A9D032A92EBA388AC706757226159CFCB8A361FFDE07B445F59382B41603C83149BDFB25E32618hCS3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10AA3DCA1C1E73792E0F11C968E27BC3620F9FD58AC7F8CA30145DE1E70D76710C650A5ED7984769B933E86263B419642983ACBFF39FF6666F86838g7S8G" TargetMode="External"/><Relationship Id="rId17" Type="http://schemas.openxmlformats.org/officeDocument/2006/relationships/hyperlink" Target="consultantplus://offline/ref=210AA3DCA1C1E73792E0F11C968E27BC3620F9FD58AF7C82A70345DE1E70D76710C650A5ED7984769B933E862A3B419642983ACBFF39FF6666F86838g7S8G" TargetMode="External"/><Relationship Id="rId25" Type="http://schemas.openxmlformats.org/officeDocument/2006/relationships/hyperlink" Target="consultantplus://offline/ref=F0D391BD7B703B59E8B3BA54F6CAEEC62BCCCAED46ACD73FAF2FBA388AC706757226159CFCB8A361FFDE07B54AF59382B41603C83149BDFB25E32618hCS3G" TargetMode="External"/><Relationship Id="rId33" Type="http://schemas.openxmlformats.org/officeDocument/2006/relationships/hyperlink" Target="consultantplus://offline/ref=F0D391BD7B703B59E8B3BA54F6CAEEC62BCCCAED46ACD73FA52ABA388AC706757226159CFCB8A361FFDC07B545F59382B41603C83149BDFB25E32618hCS3G" TargetMode="External"/><Relationship Id="rId38" Type="http://schemas.openxmlformats.org/officeDocument/2006/relationships/hyperlink" Target="consultantplus://offline/ref=F0D391BD7B703B59E8B3BA54F6CAEEC62BCCCAED46ACD73FA52ABA388AC706757226159CFCB8A361FFDC07B749F59382B41603C83149BDFB25E32618hCS3G" TargetMode="External"/><Relationship Id="rId46" Type="http://schemas.openxmlformats.org/officeDocument/2006/relationships/hyperlink" Target="consultantplus://offline/ref=F0D391BD7B703B59E8B3BA54F6CAEEC62BCCCAED46ACD73FAF2FBA388AC706757226159CFCB8A361FFDE07B644F59382B41603C83149BDFB25E32618hCS3G" TargetMode="External"/><Relationship Id="rId59" Type="http://schemas.openxmlformats.org/officeDocument/2006/relationships/hyperlink" Target="consultantplus://offline/ref=F0D391BD7B703B59E8B3BA54F6CAEEC62BCCCAED46ACD73FA52ABA388AC706757226159CFCB8A361FFDE07B24CF59382B41603C83149BDFB25E32618hCS3G" TargetMode="External"/><Relationship Id="rId67" Type="http://schemas.openxmlformats.org/officeDocument/2006/relationships/hyperlink" Target="consultantplus://offline/ref=F0D391BD7B703B59E8B3BA54F6CAEEC62BCCCAED46ACD73FA52ABA388AC706757226159CFCB8A361FFDF07BD4AF59382B41603C83149BDFB25E32618hCS3G" TargetMode="External"/><Relationship Id="rId20" Type="http://schemas.openxmlformats.org/officeDocument/2006/relationships/hyperlink" Target="consultantplus://offline/ref=210AA3DCA1C1E73792E0F11C968E27BC3620F9FD58A97881AF0545DE1E70D76710C650A5ED7984769B933E852D3B419642983ACBFF39FF6666F86838g7S8G" TargetMode="External"/><Relationship Id="rId41" Type="http://schemas.openxmlformats.org/officeDocument/2006/relationships/hyperlink" Target="consultantplus://offline/ref=F0D391BD7B703B59E8B3BA54F6CAEEC62BCCCAED46A9D032A92EBA388AC706757226159CFCB8A361FFDE07B648F59382B41603C83149BDFB25E32618hCS3G" TargetMode="External"/><Relationship Id="rId54" Type="http://schemas.openxmlformats.org/officeDocument/2006/relationships/hyperlink" Target="consultantplus://offline/ref=F0D391BD7B703B59E8B3BA54F6CAEEC62BCCCAED46AAD033AB2EBA388AC706757226159CFCB8A361FFDE07B54AF59382B41603C83149BDFB25E32618hCS3G" TargetMode="External"/><Relationship Id="rId62" Type="http://schemas.openxmlformats.org/officeDocument/2006/relationships/hyperlink" Target="consultantplus://offline/ref=F0D391BD7B703B59E8B3BA54F6CAEEC62BCCCAED46ACD73FAF2FBA388AC706757226159CFCB8A361FFDE07B74DF59382B41603C83149BDFB25E32618hCS3G" TargetMode="External"/><Relationship Id="rId70" Type="http://schemas.openxmlformats.org/officeDocument/2006/relationships/hyperlink" Target="consultantplus://offline/ref=F0D391BD7B703B59E8B3BA54F6CAEEC62BCCCAED46AAD033AB2EBA388AC706757226159CFCB8A361FFDE07B644F59382B41603C83149BDFB25E32618hCS3G" TargetMode="External"/><Relationship Id="rId75" Type="http://schemas.openxmlformats.org/officeDocument/2006/relationships/hyperlink" Target="consultantplus://offline/ref=F0D391BD7B703B59E8B3BA54F6CAEEC62BCCCAED46AAD033AB2EBA388AC706757226159CFCB8A361FFDE07B74BF59382B41603C83149BDFB25E32618hCS3G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0AA3DCA1C1E73792E0F11C968E27BC3620F9FD58AF7C82A70345DE1E70D76710C650A5ED7984769B933E862B3B419642983ACBFF39FF6666F86838g7S8G" TargetMode="External"/><Relationship Id="rId15" Type="http://schemas.openxmlformats.org/officeDocument/2006/relationships/hyperlink" Target="consultantplus://offline/ref=210AA3DCA1C1E73792E0F11C968E27BC3620F9FD51AB7381A20818D41629DB6517C90FA0EA6884779C8D3E80313215C6g0SFG" TargetMode="External"/><Relationship Id="rId23" Type="http://schemas.openxmlformats.org/officeDocument/2006/relationships/hyperlink" Target="consultantplus://offline/ref=210AA3DCA1C1E73792E0F11C968E27BC3620F9FD58A97881AF0545DE1E70D76710C650A5ED7984769B93378E2A3B419642983ACBFF39FF6666F86838g7S8G" TargetMode="External"/><Relationship Id="rId28" Type="http://schemas.openxmlformats.org/officeDocument/2006/relationships/hyperlink" Target="consultantplus://offline/ref=F0D391BD7B703B59E8B3BA54F6CAEEC62BCCCAED46ACD73FA52ABA388AC706757226159CFCB8A361FFDE07B34AF59382B41603C83149BDFB25E32618hCS3G" TargetMode="External"/><Relationship Id="rId36" Type="http://schemas.openxmlformats.org/officeDocument/2006/relationships/hyperlink" Target="consultantplus://offline/ref=F0D391BD7B703B59E8B3BA54F6CAEEC62BCCCAED46ACD73FA52ABA388AC706757226159CFCB8A361FFDF06B44BF59382B41603C83149BDFB25E32618hCS3G" TargetMode="External"/><Relationship Id="rId49" Type="http://schemas.openxmlformats.org/officeDocument/2006/relationships/hyperlink" Target="consultantplus://offline/ref=F0D391BD7B703B59E8B3BA54F6CAEEC62BCCCAED46ACD73FA52ABA388AC706757226159CFCB8A361FFDE07B24CF59382B41603C83149BDFB25E32618hCS3G" TargetMode="External"/><Relationship Id="rId57" Type="http://schemas.openxmlformats.org/officeDocument/2006/relationships/hyperlink" Target="consultantplus://offline/ref=F0D391BD7B703B59E8B3BA54F6CAEEC62BCCCAED46AAD033AB2EBA388AC706757226159CFCB8A361FFDE07B64CF59382B41603C83149BDFB25E32618hCS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11233</Words>
  <Characters>64033</Characters>
  <Application>Microsoft Office Word</Application>
  <DocSecurity>0</DocSecurity>
  <Lines>533</Lines>
  <Paragraphs>150</Paragraphs>
  <ScaleCrop>false</ScaleCrop>
  <Company/>
  <LinksUpToDate>false</LinksUpToDate>
  <CharactersWithSpaces>75116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OMF1</dc:creator>
  <cp:lastModifiedBy>OMF1</cp:lastModifiedBy>
  <cp:revision>1</cp:revision>
  <dcterms:created xsi:type="dcterms:W3CDTF">2019-06-07T06:18:00Z</dcterms:created>
  <dcterms:modified xsi:type="dcterms:W3CDTF">2019-06-07T06:19:00Z</dcterms:modified>
</cp:coreProperties>
</file>